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31" w:rsidRDefault="005B3031" w:rsidP="005B3031">
      <w:pPr>
        <w:widowControl w:val="0"/>
        <w:ind w:firstLine="5954"/>
      </w:pPr>
    </w:p>
    <w:p w:rsidR="005B3031" w:rsidRPr="002D5A94" w:rsidRDefault="005B3031" w:rsidP="005B3031">
      <w:pPr>
        <w:widowControl w:val="0"/>
        <w:ind w:firstLine="5954"/>
      </w:pPr>
      <w:r w:rsidRPr="002D5A94">
        <w:rPr>
          <w:noProof/>
        </w:rPr>
        <w:drawing>
          <wp:anchor distT="0" distB="0" distL="114300" distR="114300" simplePos="0" relativeHeight="251659264" behindDoc="1" locked="0" layoutInCell="1" allowOverlap="1" wp14:anchorId="17577E66" wp14:editId="1298CCF3">
            <wp:simplePos x="0" y="0"/>
            <wp:positionH relativeFrom="column">
              <wp:posOffset>2666365</wp:posOffset>
            </wp:positionH>
            <wp:positionV relativeFrom="paragraph">
              <wp:posOffset>-459105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031" w:rsidRPr="002D5A94" w:rsidRDefault="005B3031" w:rsidP="005B3031">
      <w:pPr>
        <w:widowControl w:val="0"/>
        <w:jc w:val="center"/>
      </w:pPr>
    </w:p>
    <w:p w:rsidR="005B3031" w:rsidRPr="002D5A94" w:rsidRDefault="005B3031" w:rsidP="005B3031">
      <w:pPr>
        <w:widowControl w:val="0"/>
        <w:jc w:val="center"/>
      </w:pPr>
      <w:r w:rsidRPr="002D5A94">
        <w:t>Российская Федерация Приморский край</w:t>
      </w:r>
    </w:p>
    <w:p w:rsidR="005B3031" w:rsidRPr="002D5A94" w:rsidRDefault="005B3031" w:rsidP="005B3031">
      <w:pPr>
        <w:widowControl w:val="0"/>
        <w:jc w:val="center"/>
      </w:pPr>
    </w:p>
    <w:p w:rsidR="005B3031" w:rsidRPr="002D5A94" w:rsidRDefault="005B3031" w:rsidP="005B3031">
      <w:pPr>
        <w:widowControl w:val="0"/>
        <w:jc w:val="center"/>
        <w:rPr>
          <w:b/>
          <w:sz w:val="28"/>
          <w:szCs w:val="28"/>
        </w:rPr>
      </w:pPr>
      <w:r w:rsidRPr="002D5A94">
        <w:rPr>
          <w:b/>
          <w:sz w:val="28"/>
          <w:szCs w:val="28"/>
        </w:rPr>
        <w:t xml:space="preserve">ДУМА </w:t>
      </w:r>
    </w:p>
    <w:p w:rsidR="005B3031" w:rsidRPr="002D5A94" w:rsidRDefault="005B3031" w:rsidP="005B3031">
      <w:pPr>
        <w:widowControl w:val="0"/>
        <w:jc w:val="center"/>
        <w:rPr>
          <w:b/>
          <w:sz w:val="28"/>
          <w:szCs w:val="28"/>
        </w:rPr>
      </w:pPr>
      <w:r w:rsidRPr="002D5A94">
        <w:rPr>
          <w:b/>
          <w:sz w:val="28"/>
          <w:szCs w:val="28"/>
        </w:rPr>
        <w:t>ЯКОВЛЕВСКОГО МУНИЦИПАЛЬНОГО ОКРУГА</w:t>
      </w:r>
    </w:p>
    <w:p w:rsidR="005B3031" w:rsidRPr="002D5A94" w:rsidRDefault="005B3031" w:rsidP="005B3031">
      <w:pPr>
        <w:widowControl w:val="0"/>
        <w:jc w:val="center"/>
        <w:rPr>
          <w:b/>
          <w:sz w:val="28"/>
          <w:szCs w:val="28"/>
        </w:rPr>
      </w:pPr>
      <w:r w:rsidRPr="002D5A94">
        <w:rPr>
          <w:b/>
          <w:sz w:val="28"/>
          <w:szCs w:val="28"/>
        </w:rPr>
        <w:t>ПРИМОРСКОГО КРАЯ</w:t>
      </w:r>
    </w:p>
    <w:p w:rsidR="005B3031" w:rsidRPr="002D5A94" w:rsidRDefault="005B3031" w:rsidP="005B3031">
      <w:pPr>
        <w:widowControl w:val="0"/>
        <w:jc w:val="center"/>
        <w:rPr>
          <w:b/>
          <w:sz w:val="28"/>
          <w:szCs w:val="28"/>
        </w:rPr>
      </w:pPr>
    </w:p>
    <w:p w:rsidR="005B3031" w:rsidRPr="002D5A94" w:rsidRDefault="005B3031" w:rsidP="005B3031">
      <w:pPr>
        <w:widowControl w:val="0"/>
        <w:jc w:val="center"/>
        <w:rPr>
          <w:b/>
          <w:sz w:val="28"/>
          <w:szCs w:val="28"/>
        </w:rPr>
      </w:pPr>
      <w:r w:rsidRPr="002D5A94">
        <w:rPr>
          <w:b/>
          <w:sz w:val="28"/>
          <w:szCs w:val="28"/>
        </w:rPr>
        <w:t>РЕШЕНИЕ</w:t>
      </w:r>
    </w:p>
    <w:p w:rsidR="005B3031" w:rsidRPr="002D5A94" w:rsidRDefault="005B3031" w:rsidP="005B3031">
      <w:pPr>
        <w:widowControl w:val="0"/>
      </w:pPr>
    </w:p>
    <w:p w:rsidR="005B3031" w:rsidRPr="002D5A94" w:rsidRDefault="005B3031" w:rsidP="005B3031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25 июня 2024</w:t>
      </w:r>
      <w:r w:rsidRPr="002D5A94">
        <w:rPr>
          <w:sz w:val="28"/>
          <w:szCs w:val="28"/>
        </w:rPr>
        <w:t xml:space="preserve"> года    </w:t>
      </w:r>
      <w:r>
        <w:rPr>
          <w:sz w:val="28"/>
          <w:szCs w:val="28"/>
        </w:rPr>
        <w:t xml:space="preserve"> </w:t>
      </w:r>
      <w:r w:rsidRPr="002D5A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Pr="002D5A94">
        <w:rPr>
          <w:sz w:val="28"/>
          <w:szCs w:val="28"/>
        </w:rPr>
        <w:t xml:space="preserve">      </w:t>
      </w:r>
      <w:proofErr w:type="gramStart"/>
      <w:r w:rsidRPr="002D5A94">
        <w:rPr>
          <w:sz w:val="28"/>
          <w:szCs w:val="28"/>
        </w:rPr>
        <w:t>с</w:t>
      </w:r>
      <w:proofErr w:type="gramEnd"/>
      <w:r w:rsidRPr="002D5A94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 xml:space="preserve"> 359</w:t>
      </w:r>
    </w:p>
    <w:p w:rsidR="005B3031" w:rsidRPr="002D5A94" w:rsidRDefault="005B3031" w:rsidP="005B3031">
      <w:pPr>
        <w:widowControl w:val="0"/>
        <w:ind w:firstLine="709"/>
        <w:jc w:val="center"/>
        <w:rPr>
          <w:b/>
          <w:sz w:val="28"/>
          <w:szCs w:val="28"/>
        </w:rPr>
      </w:pPr>
    </w:p>
    <w:p w:rsidR="005B3031" w:rsidRPr="002D5A94" w:rsidRDefault="005B3031" w:rsidP="005B3031">
      <w:pPr>
        <w:widowControl w:val="0"/>
        <w:ind w:firstLine="709"/>
        <w:jc w:val="center"/>
        <w:rPr>
          <w:b/>
          <w:sz w:val="28"/>
          <w:szCs w:val="28"/>
        </w:rPr>
      </w:pPr>
    </w:p>
    <w:p w:rsidR="005B3031" w:rsidRPr="002D5A94" w:rsidRDefault="005B3031" w:rsidP="005B3031">
      <w:pPr>
        <w:widowControl w:val="0"/>
        <w:jc w:val="center"/>
        <w:rPr>
          <w:b/>
          <w:bCs/>
          <w:sz w:val="28"/>
          <w:szCs w:val="28"/>
        </w:rPr>
      </w:pPr>
      <w:r w:rsidRPr="002D5A94">
        <w:rPr>
          <w:b/>
          <w:bCs/>
          <w:sz w:val="28"/>
          <w:szCs w:val="28"/>
        </w:rPr>
        <w:t xml:space="preserve">О назначении публичных слушаний по проекту решения Думы </w:t>
      </w:r>
      <w:proofErr w:type="spellStart"/>
      <w:r w:rsidRPr="002D5A94">
        <w:rPr>
          <w:b/>
          <w:bCs/>
          <w:sz w:val="28"/>
          <w:szCs w:val="28"/>
        </w:rPr>
        <w:t>Яковлевского</w:t>
      </w:r>
      <w:proofErr w:type="spellEnd"/>
      <w:r w:rsidRPr="002D5A94">
        <w:rPr>
          <w:b/>
          <w:bCs/>
          <w:sz w:val="28"/>
          <w:szCs w:val="28"/>
        </w:rPr>
        <w:t xml:space="preserve"> муниципального округа «О внесении изменений в Устав </w:t>
      </w:r>
      <w:proofErr w:type="spellStart"/>
      <w:r w:rsidRPr="002D5A94">
        <w:rPr>
          <w:b/>
          <w:bCs/>
          <w:sz w:val="28"/>
          <w:szCs w:val="28"/>
        </w:rPr>
        <w:t>Яковлевского</w:t>
      </w:r>
      <w:proofErr w:type="spellEnd"/>
      <w:r w:rsidRPr="002D5A94">
        <w:rPr>
          <w:b/>
          <w:bCs/>
          <w:sz w:val="28"/>
          <w:szCs w:val="28"/>
        </w:rPr>
        <w:t xml:space="preserve"> муниципального округа Приморского края»</w:t>
      </w:r>
    </w:p>
    <w:p w:rsidR="005B3031" w:rsidRPr="002D5A94" w:rsidRDefault="005B3031" w:rsidP="005B3031">
      <w:pPr>
        <w:widowControl w:val="0"/>
        <w:rPr>
          <w:sz w:val="16"/>
          <w:szCs w:val="16"/>
        </w:rPr>
      </w:pPr>
    </w:p>
    <w:p w:rsidR="005B3031" w:rsidRPr="002D5A94" w:rsidRDefault="005B3031" w:rsidP="005B3031">
      <w:pPr>
        <w:widowControl w:val="0"/>
        <w:rPr>
          <w:sz w:val="16"/>
          <w:szCs w:val="16"/>
        </w:rPr>
      </w:pPr>
    </w:p>
    <w:p w:rsidR="005B3031" w:rsidRPr="002D5A94" w:rsidRDefault="005B3031" w:rsidP="005B30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3031" w:rsidRPr="002D5A94" w:rsidRDefault="005B3031" w:rsidP="005B30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D5A94">
        <w:rPr>
          <w:sz w:val="28"/>
          <w:szCs w:val="28"/>
        </w:rPr>
        <w:t xml:space="preserve">В целях обсуждения проекта решения Думы </w:t>
      </w:r>
      <w:proofErr w:type="spellStart"/>
      <w:r w:rsidRPr="002D5A94">
        <w:rPr>
          <w:sz w:val="28"/>
          <w:szCs w:val="28"/>
        </w:rPr>
        <w:t>Яковлевского</w:t>
      </w:r>
      <w:proofErr w:type="spellEnd"/>
      <w:r w:rsidRPr="002D5A94">
        <w:rPr>
          <w:sz w:val="28"/>
          <w:szCs w:val="28"/>
        </w:rPr>
        <w:t xml:space="preserve"> муниципального округа о внесении изменений в Устав </w:t>
      </w:r>
      <w:proofErr w:type="spellStart"/>
      <w:r w:rsidRPr="002D5A94">
        <w:rPr>
          <w:sz w:val="28"/>
          <w:szCs w:val="28"/>
        </w:rPr>
        <w:t>Яковлевского</w:t>
      </w:r>
      <w:proofErr w:type="spellEnd"/>
      <w:r w:rsidRPr="002D5A94">
        <w:rPr>
          <w:sz w:val="28"/>
          <w:szCs w:val="28"/>
        </w:rPr>
        <w:t xml:space="preserve"> муниципального округа Приморского края с участием жителей муниципального округа, </w:t>
      </w:r>
      <w:r w:rsidRPr="002D5A94">
        <w:rPr>
          <w:sz w:val="28"/>
          <w:szCs w:val="28"/>
          <w:shd w:val="clear" w:color="auto" w:fill="FFFFFF"/>
        </w:rPr>
        <w:t xml:space="preserve">обеспечения информированности, открытости и привлечения населения к участию в осуществлении местного самоуправления, руководствуясь </w:t>
      </w:r>
      <w:r w:rsidRPr="002D5A94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Положением </w:t>
      </w:r>
      <w:r w:rsidRPr="002D5A94">
        <w:rPr>
          <w:bCs/>
          <w:sz w:val="28"/>
          <w:szCs w:val="28"/>
        </w:rPr>
        <w:t>о порядке организации и проведения публичных слушаний в</w:t>
      </w:r>
      <w:proofErr w:type="gramEnd"/>
      <w:r w:rsidRPr="002D5A94">
        <w:rPr>
          <w:bCs/>
          <w:sz w:val="28"/>
          <w:szCs w:val="28"/>
        </w:rPr>
        <w:t xml:space="preserve"> </w:t>
      </w:r>
      <w:proofErr w:type="spellStart"/>
      <w:proofErr w:type="gramStart"/>
      <w:r w:rsidRPr="002D5A94">
        <w:rPr>
          <w:bCs/>
          <w:sz w:val="28"/>
          <w:szCs w:val="28"/>
        </w:rPr>
        <w:t>Яковлевском</w:t>
      </w:r>
      <w:proofErr w:type="spellEnd"/>
      <w:r w:rsidRPr="002D5A94">
        <w:rPr>
          <w:bCs/>
          <w:iCs/>
          <w:sz w:val="28"/>
          <w:szCs w:val="28"/>
        </w:rPr>
        <w:t xml:space="preserve"> муниципальном округе Приморского края</w:t>
      </w:r>
      <w:r w:rsidRPr="002D5A94">
        <w:rPr>
          <w:sz w:val="28"/>
          <w:szCs w:val="28"/>
        </w:rPr>
        <w:t xml:space="preserve">, утвержденным решением Думы </w:t>
      </w:r>
      <w:proofErr w:type="spellStart"/>
      <w:r w:rsidRPr="002D5A94">
        <w:rPr>
          <w:sz w:val="28"/>
          <w:szCs w:val="28"/>
        </w:rPr>
        <w:t>Яковлевского</w:t>
      </w:r>
      <w:proofErr w:type="spellEnd"/>
      <w:r w:rsidRPr="002D5A94">
        <w:rPr>
          <w:sz w:val="28"/>
          <w:szCs w:val="28"/>
        </w:rPr>
        <w:t xml:space="preserve"> муниципального округа от 25.05.2023 № 13-НПА, Дума </w:t>
      </w:r>
      <w:proofErr w:type="spellStart"/>
      <w:r w:rsidRPr="002D5A94">
        <w:rPr>
          <w:sz w:val="28"/>
          <w:szCs w:val="28"/>
        </w:rPr>
        <w:t>Яковлевского</w:t>
      </w:r>
      <w:proofErr w:type="spellEnd"/>
      <w:r w:rsidRPr="002D5A94">
        <w:rPr>
          <w:sz w:val="28"/>
          <w:szCs w:val="28"/>
        </w:rPr>
        <w:t xml:space="preserve"> муниципального округа</w:t>
      </w:r>
      <w:proofErr w:type="gramEnd"/>
    </w:p>
    <w:p w:rsidR="005B3031" w:rsidRPr="002D5A94" w:rsidRDefault="005B3031" w:rsidP="005B3031">
      <w:pPr>
        <w:widowControl w:val="0"/>
        <w:jc w:val="both"/>
      </w:pPr>
    </w:p>
    <w:p w:rsidR="005B3031" w:rsidRPr="002D5A94" w:rsidRDefault="005B3031" w:rsidP="005B3031">
      <w:pPr>
        <w:widowControl w:val="0"/>
        <w:jc w:val="center"/>
        <w:rPr>
          <w:b/>
          <w:sz w:val="28"/>
          <w:szCs w:val="28"/>
        </w:rPr>
      </w:pPr>
      <w:r w:rsidRPr="002D5A94">
        <w:rPr>
          <w:b/>
          <w:sz w:val="28"/>
          <w:szCs w:val="28"/>
        </w:rPr>
        <w:t xml:space="preserve">РЕШИЛА: </w:t>
      </w:r>
    </w:p>
    <w:p w:rsidR="005B3031" w:rsidRPr="002D5A94" w:rsidRDefault="005B3031" w:rsidP="005B3031">
      <w:pPr>
        <w:widowControl w:val="0"/>
        <w:jc w:val="center"/>
        <w:rPr>
          <w:sz w:val="28"/>
          <w:szCs w:val="28"/>
        </w:rPr>
      </w:pPr>
    </w:p>
    <w:p w:rsidR="005B3031" w:rsidRPr="002D5A94" w:rsidRDefault="005B3031" w:rsidP="005B30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2D5A94">
        <w:rPr>
          <w:sz w:val="28"/>
          <w:szCs w:val="28"/>
          <w:shd w:val="clear" w:color="auto" w:fill="FFFFFF"/>
        </w:rPr>
        <w:t xml:space="preserve">1. Одобрить проект решения Думы </w:t>
      </w:r>
      <w:proofErr w:type="spellStart"/>
      <w:r w:rsidRPr="002D5A94">
        <w:rPr>
          <w:sz w:val="28"/>
          <w:szCs w:val="28"/>
          <w:shd w:val="clear" w:color="auto" w:fill="FFFFFF"/>
        </w:rPr>
        <w:t>Яковлевского</w:t>
      </w:r>
      <w:proofErr w:type="spellEnd"/>
      <w:r w:rsidRPr="002D5A94">
        <w:rPr>
          <w:sz w:val="28"/>
          <w:szCs w:val="28"/>
          <w:shd w:val="clear" w:color="auto" w:fill="FFFFFF"/>
        </w:rPr>
        <w:t xml:space="preserve"> муниципального округа «О внесении изменений в Устав </w:t>
      </w:r>
      <w:proofErr w:type="spellStart"/>
      <w:r w:rsidRPr="002D5A94">
        <w:rPr>
          <w:sz w:val="28"/>
          <w:szCs w:val="28"/>
          <w:shd w:val="clear" w:color="auto" w:fill="FFFFFF"/>
        </w:rPr>
        <w:t>Яковлевского</w:t>
      </w:r>
      <w:proofErr w:type="spellEnd"/>
      <w:r w:rsidRPr="002D5A94">
        <w:rPr>
          <w:sz w:val="28"/>
          <w:szCs w:val="28"/>
          <w:shd w:val="clear" w:color="auto" w:fill="FFFFFF"/>
        </w:rPr>
        <w:t xml:space="preserve"> муниципального округа Приморского края» (прилагается).</w:t>
      </w:r>
    </w:p>
    <w:p w:rsidR="005B3031" w:rsidRPr="002D5A94" w:rsidRDefault="005B3031" w:rsidP="005B30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A94">
        <w:rPr>
          <w:sz w:val="28"/>
          <w:szCs w:val="28"/>
          <w:shd w:val="clear" w:color="auto" w:fill="FFFFFF"/>
        </w:rPr>
        <w:t xml:space="preserve">2. Назначить по инициативе Думы </w:t>
      </w:r>
      <w:proofErr w:type="spellStart"/>
      <w:r w:rsidRPr="002D5A94">
        <w:rPr>
          <w:sz w:val="28"/>
          <w:szCs w:val="28"/>
          <w:shd w:val="clear" w:color="auto" w:fill="FFFFFF"/>
        </w:rPr>
        <w:t>Яковлевского</w:t>
      </w:r>
      <w:proofErr w:type="spellEnd"/>
      <w:r w:rsidRPr="002D5A94">
        <w:rPr>
          <w:sz w:val="28"/>
          <w:szCs w:val="28"/>
          <w:shd w:val="clear" w:color="auto" w:fill="FFFFFF"/>
        </w:rPr>
        <w:t xml:space="preserve"> муниципального округа</w:t>
      </w:r>
      <w:r w:rsidRPr="002D5A94">
        <w:rPr>
          <w:sz w:val="28"/>
          <w:szCs w:val="28"/>
        </w:rPr>
        <w:t xml:space="preserve"> публичные слушания по проекту </w:t>
      </w:r>
      <w:r w:rsidRPr="002D5A94">
        <w:rPr>
          <w:sz w:val="28"/>
          <w:szCs w:val="28"/>
          <w:shd w:val="clear" w:color="auto" w:fill="FFFFFF"/>
        </w:rPr>
        <w:t xml:space="preserve">решения Думы </w:t>
      </w:r>
      <w:proofErr w:type="spellStart"/>
      <w:r w:rsidRPr="002D5A94">
        <w:rPr>
          <w:sz w:val="28"/>
          <w:szCs w:val="28"/>
          <w:shd w:val="clear" w:color="auto" w:fill="FFFFFF"/>
        </w:rPr>
        <w:t>Яковлевского</w:t>
      </w:r>
      <w:proofErr w:type="spellEnd"/>
      <w:r w:rsidRPr="002D5A94">
        <w:rPr>
          <w:sz w:val="28"/>
          <w:szCs w:val="28"/>
          <w:shd w:val="clear" w:color="auto" w:fill="FFFFFF"/>
        </w:rPr>
        <w:t xml:space="preserve"> муниципального округа «О внесении изменений в Устав </w:t>
      </w:r>
      <w:proofErr w:type="spellStart"/>
      <w:r w:rsidRPr="002D5A94">
        <w:rPr>
          <w:sz w:val="28"/>
          <w:szCs w:val="28"/>
          <w:shd w:val="clear" w:color="auto" w:fill="FFFFFF"/>
        </w:rPr>
        <w:t>Яковлевского</w:t>
      </w:r>
      <w:proofErr w:type="spellEnd"/>
      <w:r w:rsidRPr="002D5A94">
        <w:rPr>
          <w:sz w:val="28"/>
          <w:szCs w:val="28"/>
          <w:shd w:val="clear" w:color="auto" w:fill="FFFFFF"/>
        </w:rPr>
        <w:t xml:space="preserve"> муниципального округа Приморского края»</w:t>
      </w:r>
      <w:r w:rsidRPr="002D5A94">
        <w:rPr>
          <w:sz w:val="28"/>
          <w:szCs w:val="28"/>
        </w:rPr>
        <w:t xml:space="preserve"> на </w:t>
      </w:r>
      <w:r>
        <w:rPr>
          <w:sz w:val="28"/>
          <w:szCs w:val="28"/>
        </w:rPr>
        <w:t>17 июля</w:t>
      </w:r>
      <w:r w:rsidRPr="002D5A94">
        <w:rPr>
          <w:sz w:val="28"/>
          <w:szCs w:val="28"/>
        </w:rPr>
        <w:t xml:space="preserve"> 2024 года </w:t>
      </w:r>
      <w:r w:rsidRPr="00264CDD">
        <w:rPr>
          <w:sz w:val="28"/>
          <w:szCs w:val="28"/>
        </w:rPr>
        <w:t xml:space="preserve">в </w:t>
      </w:r>
      <w:r>
        <w:rPr>
          <w:sz w:val="28"/>
          <w:szCs w:val="28"/>
        </w:rPr>
        <w:t>10</w:t>
      </w:r>
      <w:r w:rsidRPr="00264CDD">
        <w:rPr>
          <w:sz w:val="28"/>
          <w:szCs w:val="28"/>
        </w:rPr>
        <w:t xml:space="preserve"> часов.</w:t>
      </w:r>
    </w:p>
    <w:p w:rsidR="005B3031" w:rsidRPr="002D5A94" w:rsidRDefault="005B3031" w:rsidP="005B3031">
      <w:pPr>
        <w:widowControl w:val="0"/>
        <w:ind w:right="-1" w:firstLine="709"/>
        <w:jc w:val="both"/>
        <w:rPr>
          <w:sz w:val="28"/>
          <w:szCs w:val="28"/>
        </w:rPr>
      </w:pPr>
      <w:r w:rsidRPr="002D5A94">
        <w:rPr>
          <w:sz w:val="28"/>
          <w:szCs w:val="28"/>
        </w:rPr>
        <w:t xml:space="preserve">3. Определить место проведения публичных слушаний: актовый зал  Администрации </w:t>
      </w:r>
      <w:proofErr w:type="spellStart"/>
      <w:r w:rsidRPr="002D5A94">
        <w:rPr>
          <w:sz w:val="28"/>
          <w:szCs w:val="28"/>
        </w:rPr>
        <w:t>Яковлевского</w:t>
      </w:r>
      <w:proofErr w:type="spellEnd"/>
      <w:r w:rsidRPr="002D5A94">
        <w:rPr>
          <w:sz w:val="28"/>
          <w:szCs w:val="28"/>
        </w:rPr>
        <w:t xml:space="preserve"> муниципального округа по адресу: </w:t>
      </w:r>
      <w:proofErr w:type="spellStart"/>
      <w:r w:rsidRPr="002D5A94">
        <w:rPr>
          <w:sz w:val="28"/>
          <w:szCs w:val="28"/>
        </w:rPr>
        <w:t>Яковлевский</w:t>
      </w:r>
      <w:proofErr w:type="spellEnd"/>
      <w:r w:rsidRPr="002D5A94">
        <w:rPr>
          <w:sz w:val="28"/>
          <w:szCs w:val="28"/>
        </w:rPr>
        <w:t xml:space="preserve"> район, </w:t>
      </w:r>
      <w:proofErr w:type="gramStart"/>
      <w:r w:rsidRPr="002D5A94">
        <w:rPr>
          <w:sz w:val="28"/>
          <w:szCs w:val="28"/>
        </w:rPr>
        <w:t>с</w:t>
      </w:r>
      <w:proofErr w:type="gramEnd"/>
      <w:r w:rsidRPr="002D5A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2D5A94">
        <w:rPr>
          <w:sz w:val="28"/>
          <w:szCs w:val="28"/>
        </w:rPr>
        <w:t>Яковлевка</w:t>
      </w:r>
      <w:proofErr w:type="gramEnd"/>
      <w:r w:rsidRPr="002D5A94">
        <w:rPr>
          <w:sz w:val="28"/>
          <w:szCs w:val="28"/>
        </w:rPr>
        <w:t xml:space="preserve">, пер. Почтовый, дом 7 (2 этаж). </w:t>
      </w:r>
    </w:p>
    <w:p w:rsidR="005B3031" w:rsidRPr="002D5A94" w:rsidRDefault="005B3031" w:rsidP="005B3031">
      <w:pPr>
        <w:widowControl w:val="0"/>
        <w:ind w:firstLine="709"/>
        <w:jc w:val="both"/>
        <w:rPr>
          <w:sz w:val="28"/>
          <w:szCs w:val="28"/>
        </w:rPr>
      </w:pPr>
      <w:r w:rsidRPr="002D5A94">
        <w:rPr>
          <w:sz w:val="28"/>
          <w:szCs w:val="28"/>
        </w:rPr>
        <w:t xml:space="preserve">4. Определить срок для подачи письменных замечаний и предложений от граждан по прилагаемому проекту </w:t>
      </w:r>
      <w:r w:rsidRPr="002D5A94">
        <w:rPr>
          <w:sz w:val="28"/>
          <w:szCs w:val="28"/>
          <w:shd w:val="clear" w:color="auto" w:fill="FFFFFF"/>
        </w:rPr>
        <w:t xml:space="preserve">решения Думы </w:t>
      </w:r>
      <w:proofErr w:type="spellStart"/>
      <w:r w:rsidRPr="002D5A94">
        <w:rPr>
          <w:sz w:val="28"/>
          <w:szCs w:val="28"/>
          <w:shd w:val="clear" w:color="auto" w:fill="FFFFFF"/>
        </w:rPr>
        <w:t>Яковлевского</w:t>
      </w:r>
      <w:proofErr w:type="spellEnd"/>
      <w:r w:rsidRPr="002D5A94">
        <w:rPr>
          <w:sz w:val="28"/>
          <w:szCs w:val="28"/>
          <w:shd w:val="clear" w:color="auto" w:fill="FFFFFF"/>
        </w:rPr>
        <w:t xml:space="preserve"> муниципального округа «О внесении изменений в Устав </w:t>
      </w:r>
      <w:proofErr w:type="spellStart"/>
      <w:r w:rsidRPr="002D5A94">
        <w:rPr>
          <w:sz w:val="28"/>
          <w:szCs w:val="28"/>
          <w:shd w:val="clear" w:color="auto" w:fill="FFFFFF"/>
        </w:rPr>
        <w:t>Яковлевского</w:t>
      </w:r>
      <w:proofErr w:type="spellEnd"/>
      <w:r w:rsidRPr="002D5A94">
        <w:rPr>
          <w:sz w:val="28"/>
          <w:szCs w:val="28"/>
          <w:shd w:val="clear" w:color="auto" w:fill="FFFFFF"/>
        </w:rPr>
        <w:t xml:space="preserve"> муниципального округа Приморского края»</w:t>
      </w:r>
      <w:r w:rsidRPr="002D5A94">
        <w:rPr>
          <w:sz w:val="28"/>
          <w:szCs w:val="28"/>
        </w:rPr>
        <w:t xml:space="preserve">: ежедневно, кроме выходных и </w:t>
      </w:r>
      <w:r w:rsidRPr="002D5A94">
        <w:rPr>
          <w:sz w:val="28"/>
          <w:szCs w:val="28"/>
        </w:rPr>
        <w:lastRenderedPageBreak/>
        <w:t>праздничных дней, с 9-00 до 16-00 часов</w:t>
      </w:r>
      <w:r>
        <w:rPr>
          <w:sz w:val="28"/>
          <w:szCs w:val="28"/>
        </w:rPr>
        <w:t xml:space="preserve"> в срок</w:t>
      </w:r>
      <w:r w:rsidRPr="002D5A94">
        <w:rPr>
          <w:sz w:val="28"/>
          <w:szCs w:val="28"/>
        </w:rPr>
        <w:t xml:space="preserve"> до </w:t>
      </w:r>
      <w:r>
        <w:rPr>
          <w:sz w:val="28"/>
          <w:szCs w:val="28"/>
        </w:rPr>
        <w:t>15 июля</w:t>
      </w:r>
      <w:r w:rsidRPr="002D5A94">
        <w:rPr>
          <w:sz w:val="28"/>
          <w:szCs w:val="28"/>
        </w:rPr>
        <w:t xml:space="preserve"> 2024 года по адресу: </w:t>
      </w:r>
      <w:proofErr w:type="spellStart"/>
      <w:r w:rsidRPr="002D5A94">
        <w:rPr>
          <w:sz w:val="28"/>
          <w:szCs w:val="28"/>
        </w:rPr>
        <w:t>Яковлевский</w:t>
      </w:r>
      <w:proofErr w:type="spellEnd"/>
      <w:r w:rsidRPr="002D5A94">
        <w:rPr>
          <w:sz w:val="28"/>
          <w:szCs w:val="28"/>
        </w:rPr>
        <w:t xml:space="preserve"> район, </w:t>
      </w:r>
      <w:proofErr w:type="spellStart"/>
      <w:r w:rsidRPr="002D5A94">
        <w:rPr>
          <w:sz w:val="28"/>
          <w:szCs w:val="28"/>
        </w:rPr>
        <w:t>с</w:t>
      </w:r>
      <w:proofErr w:type="gramStart"/>
      <w:r w:rsidRPr="002D5A94">
        <w:rPr>
          <w:sz w:val="28"/>
          <w:szCs w:val="28"/>
        </w:rPr>
        <w:t>.Я</w:t>
      </w:r>
      <w:proofErr w:type="gramEnd"/>
      <w:r w:rsidRPr="002D5A94">
        <w:rPr>
          <w:sz w:val="28"/>
          <w:szCs w:val="28"/>
        </w:rPr>
        <w:t>ковлевка</w:t>
      </w:r>
      <w:proofErr w:type="spellEnd"/>
      <w:r w:rsidRPr="002D5A94">
        <w:rPr>
          <w:sz w:val="28"/>
          <w:szCs w:val="28"/>
        </w:rPr>
        <w:t xml:space="preserve">, пер. Почтовый, дом 7, Дума </w:t>
      </w:r>
      <w:proofErr w:type="spellStart"/>
      <w:r w:rsidRPr="002D5A94">
        <w:rPr>
          <w:sz w:val="28"/>
          <w:szCs w:val="28"/>
        </w:rPr>
        <w:t>Яковлевского</w:t>
      </w:r>
      <w:proofErr w:type="spellEnd"/>
      <w:r w:rsidRPr="002D5A94">
        <w:rPr>
          <w:sz w:val="28"/>
          <w:szCs w:val="28"/>
        </w:rPr>
        <w:t xml:space="preserve"> муниципального округа (2 этаж, кабинет 206) или в форме электронного документа, направленного на адрес электронной почты Думы yakduma@mail.ru </w:t>
      </w:r>
      <w:r>
        <w:rPr>
          <w:sz w:val="28"/>
          <w:szCs w:val="28"/>
        </w:rPr>
        <w:t xml:space="preserve">в срок </w:t>
      </w:r>
      <w:r w:rsidRPr="002D5A94">
        <w:rPr>
          <w:sz w:val="28"/>
          <w:szCs w:val="28"/>
        </w:rPr>
        <w:t xml:space="preserve">до </w:t>
      </w:r>
      <w:r>
        <w:rPr>
          <w:sz w:val="28"/>
          <w:szCs w:val="28"/>
        </w:rPr>
        <w:t>15 июля</w:t>
      </w:r>
      <w:r w:rsidRPr="002D5A94">
        <w:rPr>
          <w:sz w:val="28"/>
          <w:szCs w:val="28"/>
        </w:rPr>
        <w:t xml:space="preserve"> 2024 года.   </w:t>
      </w:r>
    </w:p>
    <w:p w:rsidR="005B3031" w:rsidRPr="002D5A94" w:rsidRDefault="005B3031" w:rsidP="005B30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A94">
        <w:rPr>
          <w:sz w:val="28"/>
          <w:szCs w:val="28"/>
        </w:rPr>
        <w:t>Электронное обращение или письмо должны содержать фамилию, имя, отчество (при наличии) и обратный адрес лица, их направившего.</w:t>
      </w:r>
    </w:p>
    <w:p w:rsidR="005B3031" w:rsidRPr="002D5A94" w:rsidRDefault="005B3031" w:rsidP="005B3031">
      <w:pPr>
        <w:widowControl w:val="0"/>
        <w:ind w:firstLine="709"/>
        <w:jc w:val="both"/>
        <w:rPr>
          <w:sz w:val="28"/>
          <w:szCs w:val="28"/>
        </w:rPr>
      </w:pPr>
      <w:r w:rsidRPr="002D5A94">
        <w:rPr>
          <w:sz w:val="28"/>
          <w:szCs w:val="28"/>
        </w:rPr>
        <w:t xml:space="preserve">5. Определить, что в публичных слушаниях имеют право участвовать жители </w:t>
      </w:r>
      <w:proofErr w:type="spellStart"/>
      <w:r w:rsidRPr="002D5A94">
        <w:rPr>
          <w:sz w:val="28"/>
          <w:szCs w:val="28"/>
        </w:rPr>
        <w:t>Яковлевского</w:t>
      </w:r>
      <w:proofErr w:type="spellEnd"/>
      <w:r w:rsidRPr="002D5A94">
        <w:rPr>
          <w:sz w:val="28"/>
          <w:szCs w:val="28"/>
        </w:rPr>
        <w:t xml:space="preserve"> муниципального округа, представители общественных объединений, осуществляющих свою деятельность на территории </w:t>
      </w:r>
      <w:proofErr w:type="spellStart"/>
      <w:r w:rsidRPr="002D5A94">
        <w:rPr>
          <w:sz w:val="28"/>
          <w:szCs w:val="28"/>
        </w:rPr>
        <w:t>Яковлевского</w:t>
      </w:r>
      <w:proofErr w:type="spellEnd"/>
      <w:r w:rsidRPr="002D5A94">
        <w:rPr>
          <w:sz w:val="28"/>
          <w:szCs w:val="28"/>
        </w:rPr>
        <w:t xml:space="preserve"> муниципального округа, иные лица, пожелавшие принять участие в публичных слушаниях.</w:t>
      </w:r>
    </w:p>
    <w:p w:rsidR="005B3031" w:rsidRPr="002D5A94" w:rsidRDefault="005B3031" w:rsidP="005B3031">
      <w:pPr>
        <w:widowControl w:val="0"/>
        <w:ind w:firstLine="709"/>
        <w:jc w:val="both"/>
        <w:rPr>
          <w:sz w:val="28"/>
          <w:szCs w:val="28"/>
        </w:rPr>
      </w:pPr>
      <w:r w:rsidRPr="002D5A94">
        <w:rPr>
          <w:sz w:val="28"/>
          <w:szCs w:val="28"/>
        </w:rPr>
        <w:t>6. Создать организационный комитет по проведению публичных слушаний в следующем составе:</w:t>
      </w:r>
    </w:p>
    <w:p w:rsidR="005B3031" w:rsidRPr="002D5A94" w:rsidRDefault="005B3031" w:rsidP="005B3031">
      <w:pPr>
        <w:widowControl w:val="0"/>
        <w:ind w:firstLine="709"/>
        <w:jc w:val="both"/>
        <w:rPr>
          <w:sz w:val="28"/>
          <w:szCs w:val="28"/>
        </w:rPr>
      </w:pPr>
      <w:r w:rsidRPr="002D5A94">
        <w:rPr>
          <w:sz w:val="28"/>
          <w:szCs w:val="28"/>
        </w:rPr>
        <w:t xml:space="preserve">- </w:t>
      </w:r>
      <w:proofErr w:type="spellStart"/>
      <w:r w:rsidRPr="002D5A94">
        <w:rPr>
          <w:sz w:val="28"/>
          <w:szCs w:val="28"/>
        </w:rPr>
        <w:t>Животягин</w:t>
      </w:r>
      <w:proofErr w:type="spellEnd"/>
      <w:r w:rsidRPr="002D5A94">
        <w:rPr>
          <w:sz w:val="28"/>
          <w:szCs w:val="28"/>
        </w:rPr>
        <w:t xml:space="preserve"> Евгений Анатольевич, председатель Думы </w:t>
      </w:r>
      <w:proofErr w:type="spellStart"/>
      <w:r w:rsidRPr="002D5A94">
        <w:rPr>
          <w:sz w:val="28"/>
          <w:szCs w:val="28"/>
        </w:rPr>
        <w:t>Яковлевского</w:t>
      </w:r>
      <w:proofErr w:type="spellEnd"/>
      <w:r w:rsidRPr="002D5A94">
        <w:rPr>
          <w:sz w:val="28"/>
          <w:szCs w:val="28"/>
        </w:rPr>
        <w:t xml:space="preserve"> муниципального округа;</w:t>
      </w:r>
    </w:p>
    <w:p w:rsidR="005B3031" w:rsidRPr="002D5A94" w:rsidRDefault="005B3031" w:rsidP="005B3031">
      <w:pPr>
        <w:widowControl w:val="0"/>
        <w:ind w:firstLine="709"/>
        <w:jc w:val="both"/>
        <w:rPr>
          <w:sz w:val="28"/>
          <w:szCs w:val="28"/>
        </w:rPr>
      </w:pPr>
      <w:r w:rsidRPr="002D5A94">
        <w:rPr>
          <w:sz w:val="28"/>
          <w:szCs w:val="28"/>
        </w:rPr>
        <w:t>- Игнатьева Елена Александровна, начальник отдела по обеспечению деятельности Думы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Pr="002D5A94">
        <w:rPr>
          <w:sz w:val="28"/>
          <w:szCs w:val="28"/>
        </w:rPr>
        <w:t>;</w:t>
      </w:r>
    </w:p>
    <w:p w:rsidR="005B3031" w:rsidRPr="002D5A94" w:rsidRDefault="005B3031" w:rsidP="005B3031">
      <w:pPr>
        <w:widowControl w:val="0"/>
        <w:ind w:firstLine="709"/>
        <w:jc w:val="both"/>
        <w:rPr>
          <w:sz w:val="28"/>
          <w:szCs w:val="28"/>
        </w:rPr>
      </w:pPr>
      <w:r w:rsidRPr="002D5A94">
        <w:rPr>
          <w:sz w:val="28"/>
          <w:szCs w:val="28"/>
        </w:rPr>
        <w:t xml:space="preserve">- </w:t>
      </w:r>
      <w:proofErr w:type="spellStart"/>
      <w:r w:rsidRPr="002D5A94">
        <w:rPr>
          <w:sz w:val="28"/>
          <w:szCs w:val="28"/>
        </w:rPr>
        <w:t>Бирун</w:t>
      </w:r>
      <w:proofErr w:type="spellEnd"/>
      <w:r w:rsidRPr="002D5A94">
        <w:rPr>
          <w:sz w:val="28"/>
          <w:szCs w:val="28"/>
        </w:rPr>
        <w:t xml:space="preserve"> Алексей Викторович, депутат Думы </w:t>
      </w:r>
      <w:proofErr w:type="spellStart"/>
      <w:r w:rsidRPr="002D5A94">
        <w:rPr>
          <w:sz w:val="28"/>
          <w:szCs w:val="28"/>
        </w:rPr>
        <w:t>Яковлевского</w:t>
      </w:r>
      <w:proofErr w:type="spellEnd"/>
      <w:r w:rsidRPr="002D5A94">
        <w:rPr>
          <w:sz w:val="28"/>
          <w:szCs w:val="28"/>
        </w:rPr>
        <w:t xml:space="preserve"> муниципального округа;</w:t>
      </w:r>
    </w:p>
    <w:p w:rsidR="005B3031" w:rsidRPr="002D5A94" w:rsidRDefault="005B3031" w:rsidP="005B3031">
      <w:pPr>
        <w:widowControl w:val="0"/>
        <w:ind w:firstLine="709"/>
        <w:jc w:val="both"/>
        <w:rPr>
          <w:sz w:val="28"/>
          <w:szCs w:val="28"/>
        </w:rPr>
      </w:pPr>
      <w:r w:rsidRPr="002D5A94">
        <w:rPr>
          <w:sz w:val="28"/>
          <w:szCs w:val="28"/>
        </w:rPr>
        <w:t xml:space="preserve">- Шилов Сергей Александрович, заместитель главы Администрации </w:t>
      </w:r>
      <w:proofErr w:type="spellStart"/>
      <w:r w:rsidRPr="002D5A94">
        <w:rPr>
          <w:sz w:val="28"/>
          <w:szCs w:val="28"/>
        </w:rPr>
        <w:t>Яковлевского</w:t>
      </w:r>
      <w:proofErr w:type="spellEnd"/>
      <w:r w:rsidRPr="002D5A94">
        <w:rPr>
          <w:sz w:val="28"/>
          <w:szCs w:val="28"/>
        </w:rPr>
        <w:t xml:space="preserve"> муниципального округа;</w:t>
      </w:r>
    </w:p>
    <w:p w:rsidR="005B3031" w:rsidRPr="002D5A94" w:rsidRDefault="005B3031" w:rsidP="005B3031">
      <w:pPr>
        <w:widowControl w:val="0"/>
        <w:ind w:firstLine="709"/>
        <w:jc w:val="both"/>
        <w:rPr>
          <w:sz w:val="28"/>
          <w:szCs w:val="28"/>
        </w:rPr>
      </w:pPr>
      <w:r w:rsidRPr="002D5A94">
        <w:rPr>
          <w:sz w:val="28"/>
          <w:szCs w:val="28"/>
        </w:rPr>
        <w:t xml:space="preserve">- Сомова Ольга Вячеславовна, руководитель аппарата Администрации </w:t>
      </w:r>
      <w:proofErr w:type="spellStart"/>
      <w:r w:rsidRPr="002D5A94">
        <w:rPr>
          <w:sz w:val="28"/>
          <w:szCs w:val="28"/>
        </w:rPr>
        <w:t>Яковлевского</w:t>
      </w:r>
      <w:proofErr w:type="spellEnd"/>
      <w:r w:rsidRPr="002D5A94">
        <w:rPr>
          <w:sz w:val="28"/>
          <w:szCs w:val="28"/>
        </w:rPr>
        <w:t xml:space="preserve"> муниципального района;</w:t>
      </w:r>
    </w:p>
    <w:p w:rsidR="005B3031" w:rsidRPr="002D5A94" w:rsidRDefault="005B3031" w:rsidP="005B3031">
      <w:pPr>
        <w:widowControl w:val="0"/>
        <w:ind w:firstLine="709"/>
        <w:jc w:val="both"/>
        <w:rPr>
          <w:sz w:val="28"/>
          <w:szCs w:val="28"/>
        </w:rPr>
      </w:pPr>
      <w:r w:rsidRPr="002D5A94">
        <w:rPr>
          <w:sz w:val="28"/>
          <w:szCs w:val="28"/>
        </w:rPr>
        <w:t xml:space="preserve">- Иванченко Игорь Витальевич, начальник юридического отдела Администрации </w:t>
      </w:r>
      <w:proofErr w:type="spellStart"/>
      <w:r w:rsidRPr="002D5A94">
        <w:rPr>
          <w:sz w:val="28"/>
          <w:szCs w:val="28"/>
        </w:rPr>
        <w:t>Яковлевского</w:t>
      </w:r>
      <w:proofErr w:type="spellEnd"/>
      <w:r w:rsidRPr="002D5A94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2D5A94">
        <w:rPr>
          <w:sz w:val="28"/>
          <w:szCs w:val="28"/>
        </w:rPr>
        <w:t>.</w:t>
      </w:r>
    </w:p>
    <w:p w:rsidR="005B3031" w:rsidRPr="002D5A94" w:rsidRDefault="005B3031" w:rsidP="005B3031">
      <w:pPr>
        <w:widowControl w:val="0"/>
        <w:ind w:firstLine="709"/>
        <w:jc w:val="both"/>
        <w:rPr>
          <w:sz w:val="28"/>
          <w:szCs w:val="28"/>
        </w:rPr>
      </w:pPr>
      <w:r w:rsidRPr="002D5A94">
        <w:rPr>
          <w:sz w:val="28"/>
          <w:szCs w:val="28"/>
        </w:rPr>
        <w:t>7. Опубликовать настоящее решение в газете «Сельский труженик».</w:t>
      </w:r>
    </w:p>
    <w:p w:rsidR="005B3031" w:rsidRPr="002D5A94" w:rsidRDefault="005B3031" w:rsidP="005B3031">
      <w:pPr>
        <w:widowControl w:val="0"/>
        <w:ind w:firstLine="709"/>
        <w:jc w:val="both"/>
        <w:rPr>
          <w:sz w:val="28"/>
          <w:szCs w:val="28"/>
        </w:rPr>
      </w:pPr>
      <w:r w:rsidRPr="002D5A94">
        <w:rPr>
          <w:sz w:val="28"/>
          <w:szCs w:val="28"/>
        </w:rPr>
        <w:t xml:space="preserve">8. </w:t>
      </w:r>
      <w:proofErr w:type="gramStart"/>
      <w:r w:rsidRPr="002D5A94">
        <w:rPr>
          <w:sz w:val="28"/>
          <w:szCs w:val="28"/>
        </w:rPr>
        <w:t>Разместить</w:t>
      </w:r>
      <w:proofErr w:type="gramEnd"/>
      <w:r w:rsidRPr="002D5A94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Pr="002D5A94">
        <w:rPr>
          <w:sz w:val="28"/>
          <w:szCs w:val="28"/>
        </w:rPr>
        <w:t>Яковлевского</w:t>
      </w:r>
      <w:proofErr w:type="spellEnd"/>
      <w:r w:rsidRPr="002D5A94">
        <w:rPr>
          <w:sz w:val="28"/>
          <w:szCs w:val="28"/>
        </w:rPr>
        <w:t xml:space="preserve"> муниципального округа в информационно-телекоммуникационной сети «Интернет» </w:t>
      </w:r>
      <w:r>
        <w:rPr>
          <w:sz w:val="28"/>
          <w:szCs w:val="28"/>
        </w:rPr>
        <w:t xml:space="preserve">в разделе «Дума» </w:t>
      </w:r>
      <w:r w:rsidRPr="002D5A94">
        <w:rPr>
          <w:sz w:val="28"/>
          <w:szCs w:val="28"/>
        </w:rPr>
        <w:t>(http://yakovlevsky.ru/duma).</w:t>
      </w:r>
    </w:p>
    <w:p w:rsidR="005B3031" w:rsidRPr="002D5A94" w:rsidRDefault="005B3031" w:rsidP="005B3031">
      <w:pPr>
        <w:widowControl w:val="0"/>
        <w:ind w:firstLine="709"/>
        <w:jc w:val="both"/>
        <w:rPr>
          <w:sz w:val="28"/>
          <w:szCs w:val="28"/>
        </w:rPr>
      </w:pPr>
      <w:r w:rsidRPr="002D5A94">
        <w:rPr>
          <w:sz w:val="28"/>
          <w:szCs w:val="28"/>
        </w:rPr>
        <w:t>9. Настоящее решение вступает в силу со дня его принятия.</w:t>
      </w:r>
    </w:p>
    <w:p w:rsidR="005B3031" w:rsidRPr="002D5A94" w:rsidRDefault="005B3031" w:rsidP="005B3031">
      <w:pPr>
        <w:widowControl w:val="0"/>
        <w:ind w:firstLine="709"/>
        <w:jc w:val="both"/>
        <w:rPr>
          <w:sz w:val="28"/>
          <w:szCs w:val="28"/>
        </w:rPr>
      </w:pPr>
    </w:p>
    <w:p w:rsidR="005B3031" w:rsidRPr="002D5A94" w:rsidRDefault="005B3031" w:rsidP="005B3031">
      <w:pPr>
        <w:widowControl w:val="0"/>
        <w:rPr>
          <w:sz w:val="28"/>
          <w:szCs w:val="28"/>
        </w:rPr>
      </w:pPr>
    </w:p>
    <w:p w:rsidR="005B3031" w:rsidRPr="002D5A94" w:rsidRDefault="005B3031" w:rsidP="005B3031">
      <w:pPr>
        <w:widowControl w:val="0"/>
        <w:ind w:firstLine="709"/>
        <w:jc w:val="both"/>
        <w:rPr>
          <w:sz w:val="28"/>
          <w:szCs w:val="28"/>
        </w:rPr>
      </w:pPr>
    </w:p>
    <w:p w:rsidR="005B3031" w:rsidRPr="002D5A94" w:rsidRDefault="005B3031" w:rsidP="005B3031">
      <w:pPr>
        <w:pStyle w:val="2"/>
        <w:widowControl w:val="0"/>
        <w:spacing w:after="0" w:line="240" w:lineRule="auto"/>
        <w:rPr>
          <w:sz w:val="28"/>
          <w:szCs w:val="28"/>
        </w:rPr>
      </w:pPr>
      <w:r w:rsidRPr="002D5A94">
        <w:rPr>
          <w:sz w:val="28"/>
          <w:szCs w:val="28"/>
        </w:rPr>
        <w:t xml:space="preserve">Председатель Думы  </w:t>
      </w:r>
      <w:proofErr w:type="spellStart"/>
      <w:r w:rsidRPr="002D5A94">
        <w:rPr>
          <w:sz w:val="28"/>
          <w:szCs w:val="28"/>
        </w:rPr>
        <w:t>Яковлевского</w:t>
      </w:r>
      <w:proofErr w:type="spellEnd"/>
      <w:r w:rsidRPr="002D5A94">
        <w:rPr>
          <w:sz w:val="28"/>
          <w:szCs w:val="28"/>
        </w:rPr>
        <w:br/>
        <w:t xml:space="preserve">муниципального округа                                                              </w:t>
      </w:r>
      <w:proofErr w:type="spellStart"/>
      <w:r w:rsidRPr="002D5A94">
        <w:rPr>
          <w:sz w:val="28"/>
          <w:szCs w:val="28"/>
        </w:rPr>
        <w:t>Е.А.Животягин</w:t>
      </w:r>
      <w:proofErr w:type="spellEnd"/>
    </w:p>
    <w:p w:rsidR="005B3031" w:rsidRPr="002D5A94" w:rsidRDefault="005B3031" w:rsidP="005B3031">
      <w:pPr>
        <w:widowControl w:val="0"/>
        <w:tabs>
          <w:tab w:val="left" w:pos="1023"/>
        </w:tabs>
        <w:rPr>
          <w:sz w:val="28"/>
          <w:szCs w:val="28"/>
        </w:rPr>
      </w:pPr>
      <w:r w:rsidRPr="002D5A94">
        <w:rPr>
          <w:sz w:val="28"/>
          <w:szCs w:val="28"/>
        </w:rPr>
        <w:t xml:space="preserve"> </w:t>
      </w:r>
    </w:p>
    <w:p w:rsidR="005B3031" w:rsidRPr="002D5A94" w:rsidRDefault="005B3031" w:rsidP="005B3031">
      <w:pPr>
        <w:widowControl w:val="0"/>
        <w:rPr>
          <w:sz w:val="28"/>
          <w:szCs w:val="28"/>
        </w:rPr>
      </w:pPr>
    </w:p>
    <w:p w:rsidR="005B3031" w:rsidRPr="002D5A94" w:rsidRDefault="005B3031" w:rsidP="005B3031">
      <w:pPr>
        <w:widowControl w:val="0"/>
        <w:rPr>
          <w:sz w:val="28"/>
          <w:szCs w:val="28"/>
        </w:rPr>
      </w:pPr>
    </w:p>
    <w:p w:rsidR="005B3031" w:rsidRPr="002D5A94" w:rsidRDefault="005B3031" w:rsidP="005B3031">
      <w:pPr>
        <w:widowControl w:val="0"/>
        <w:rPr>
          <w:sz w:val="28"/>
          <w:szCs w:val="28"/>
        </w:rPr>
      </w:pPr>
    </w:p>
    <w:p w:rsidR="005B3031" w:rsidRPr="002D5A94" w:rsidRDefault="005B3031" w:rsidP="005B3031">
      <w:pPr>
        <w:widowControl w:val="0"/>
        <w:rPr>
          <w:sz w:val="28"/>
          <w:szCs w:val="28"/>
        </w:rPr>
      </w:pPr>
    </w:p>
    <w:p w:rsidR="005B3031" w:rsidRDefault="005B3031" w:rsidP="005B3031">
      <w:pPr>
        <w:widowControl w:val="0"/>
        <w:rPr>
          <w:sz w:val="28"/>
          <w:szCs w:val="28"/>
        </w:rPr>
      </w:pPr>
    </w:p>
    <w:p w:rsidR="005B3031" w:rsidRPr="002D5A94" w:rsidRDefault="005B3031" w:rsidP="005B3031">
      <w:pPr>
        <w:widowControl w:val="0"/>
        <w:rPr>
          <w:sz w:val="28"/>
          <w:szCs w:val="28"/>
        </w:rPr>
      </w:pPr>
    </w:p>
    <w:p w:rsidR="005B3031" w:rsidRPr="002D5A94" w:rsidRDefault="005B3031" w:rsidP="005B3031">
      <w:pPr>
        <w:widowControl w:val="0"/>
        <w:rPr>
          <w:sz w:val="28"/>
          <w:szCs w:val="28"/>
        </w:rPr>
      </w:pPr>
    </w:p>
    <w:p w:rsidR="005B3031" w:rsidRPr="002D5A94" w:rsidRDefault="005B3031" w:rsidP="005B3031">
      <w:pPr>
        <w:widowControl w:val="0"/>
        <w:rPr>
          <w:sz w:val="28"/>
          <w:szCs w:val="28"/>
        </w:rPr>
      </w:pPr>
    </w:p>
    <w:p w:rsidR="005B3031" w:rsidRPr="002D5A94" w:rsidRDefault="005B3031" w:rsidP="005B3031">
      <w:pPr>
        <w:widowControl w:val="0"/>
        <w:ind w:firstLine="5954"/>
        <w:rPr>
          <w:sz w:val="24"/>
          <w:szCs w:val="24"/>
        </w:rPr>
      </w:pPr>
      <w:r w:rsidRPr="002D5A94">
        <w:rPr>
          <w:sz w:val="24"/>
          <w:szCs w:val="24"/>
        </w:rPr>
        <w:lastRenderedPageBreak/>
        <w:t xml:space="preserve">Приложение </w:t>
      </w:r>
    </w:p>
    <w:p w:rsidR="005B3031" w:rsidRPr="002D5A94" w:rsidRDefault="005B3031" w:rsidP="005B3031">
      <w:pPr>
        <w:widowControl w:val="0"/>
        <w:ind w:firstLine="5954"/>
        <w:rPr>
          <w:sz w:val="24"/>
          <w:szCs w:val="24"/>
        </w:rPr>
      </w:pPr>
      <w:r w:rsidRPr="002D5A94">
        <w:rPr>
          <w:sz w:val="24"/>
          <w:szCs w:val="24"/>
        </w:rPr>
        <w:t xml:space="preserve">к решению Думы </w:t>
      </w:r>
      <w:proofErr w:type="spellStart"/>
      <w:r w:rsidRPr="002D5A94">
        <w:rPr>
          <w:sz w:val="24"/>
          <w:szCs w:val="24"/>
        </w:rPr>
        <w:t>Яковлевского</w:t>
      </w:r>
      <w:proofErr w:type="spellEnd"/>
      <w:r w:rsidRPr="002D5A94">
        <w:rPr>
          <w:sz w:val="24"/>
          <w:szCs w:val="24"/>
        </w:rPr>
        <w:t xml:space="preserve"> </w:t>
      </w:r>
    </w:p>
    <w:p w:rsidR="005B3031" w:rsidRPr="002D5A94" w:rsidRDefault="005B3031" w:rsidP="005B3031">
      <w:pPr>
        <w:widowControl w:val="0"/>
        <w:ind w:firstLine="5954"/>
        <w:rPr>
          <w:sz w:val="24"/>
          <w:szCs w:val="24"/>
        </w:rPr>
      </w:pPr>
      <w:r w:rsidRPr="002D5A94">
        <w:rPr>
          <w:sz w:val="24"/>
          <w:szCs w:val="24"/>
        </w:rPr>
        <w:t>муниципального округа</w:t>
      </w:r>
    </w:p>
    <w:p w:rsidR="005B3031" w:rsidRPr="002D5A94" w:rsidRDefault="005B3031" w:rsidP="005B3031">
      <w:pPr>
        <w:widowControl w:val="0"/>
        <w:ind w:firstLine="5954"/>
        <w:rPr>
          <w:sz w:val="24"/>
          <w:szCs w:val="24"/>
        </w:rPr>
      </w:pPr>
      <w:r w:rsidRPr="002D5A94">
        <w:rPr>
          <w:sz w:val="24"/>
          <w:szCs w:val="24"/>
        </w:rPr>
        <w:t xml:space="preserve">от </w:t>
      </w:r>
      <w:r>
        <w:rPr>
          <w:sz w:val="24"/>
          <w:szCs w:val="24"/>
        </w:rPr>
        <w:t>25 июня 2024</w:t>
      </w:r>
      <w:r w:rsidRPr="002D5A94">
        <w:rPr>
          <w:sz w:val="24"/>
          <w:szCs w:val="24"/>
        </w:rPr>
        <w:t xml:space="preserve"> года </w:t>
      </w:r>
      <w:r>
        <w:rPr>
          <w:sz w:val="24"/>
          <w:szCs w:val="24"/>
        </w:rPr>
        <w:t>№ 359</w:t>
      </w:r>
    </w:p>
    <w:p w:rsidR="005B3031" w:rsidRPr="002D5A94" w:rsidRDefault="005B3031" w:rsidP="005B3031">
      <w:pPr>
        <w:rPr>
          <w:sz w:val="24"/>
          <w:szCs w:val="24"/>
        </w:rPr>
      </w:pPr>
    </w:p>
    <w:p w:rsidR="005B3031" w:rsidRPr="002D5A94" w:rsidRDefault="005B3031" w:rsidP="005B3031">
      <w:pPr>
        <w:rPr>
          <w:sz w:val="24"/>
          <w:szCs w:val="24"/>
        </w:rPr>
      </w:pPr>
    </w:p>
    <w:p w:rsidR="005B3031" w:rsidRPr="002D5A94" w:rsidRDefault="005B3031" w:rsidP="005B3031">
      <w:pPr>
        <w:jc w:val="center"/>
      </w:pPr>
      <w:r w:rsidRPr="002D5A94">
        <w:t>Российская Федерация Приморский край</w:t>
      </w:r>
    </w:p>
    <w:p w:rsidR="005B3031" w:rsidRPr="002D5A94" w:rsidRDefault="005B3031" w:rsidP="005B3031">
      <w:pPr>
        <w:jc w:val="center"/>
      </w:pPr>
    </w:p>
    <w:p w:rsidR="005B3031" w:rsidRPr="002D5A94" w:rsidRDefault="005B3031" w:rsidP="005B3031">
      <w:pPr>
        <w:jc w:val="center"/>
        <w:rPr>
          <w:b/>
          <w:sz w:val="28"/>
          <w:szCs w:val="28"/>
        </w:rPr>
      </w:pPr>
      <w:r w:rsidRPr="002D5A94">
        <w:rPr>
          <w:b/>
          <w:sz w:val="28"/>
          <w:szCs w:val="28"/>
        </w:rPr>
        <w:t xml:space="preserve">ДУМА </w:t>
      </w:r>
    </w:p>
    <w:p w:rsidR="005B3031" w:rsidRPr="002D5A94" w:rsidRDefault="005B3031" w:rsidP="005B3031">
      <w:pPr>
        <w:jc w:val="center"/>
        <w:rPr>
          <w:b/>
          <w:sz w:val="28"/>
          <w:szCs w:val="28"/>
        </w:rPr>
      </w:pPr>
      <w:r w:rsidRPr="002D5A94">
        <w:rPr>
          <w:b/>
          <w:sz w:val="28"/>
          <w:szCs w:val="28"/>
        </w:rPr>
        <w:t>ЯКОВЛЕВСКОГО МУНИЦИПАЛЬНОГО ОКРУГА</w:t>
      </w:r>
    </w:p>
    <w:p w:rsidR="005B3031" w:rsidRPr="002D5A94" w:rsidRDefault="005B3031" w:rsidP="005B3031">
      <w:pPr>
        <w:jc w:val="center"/>
        <w:rPr>
          <w:b/>
          <w:sz w:val="28"/>
          <w:szCs w:val="28"/>
        </w:rPr>
      </w:pPr>
      <w:r w:rsidRPr="002D5A94">
        <w:rPr>
          <w:b/>
          <w:sz w:val="28"/>
          <w:szCs w:val="28"/>
        </w:rPr>
        <w:t>ПРИМОРСКОГО КРАЯ</w:t>
      </w:r>
    </w:p>
    <w:p w:rsidR="005B3031" w:rsidRPr="002D5A94" w:rsidRDefault="005B3031" w:rsidP="005B3031">
      <w:pPr>
        <w:jc w:val="center"/>
        <w:rPr>
          <w:b/>
          <w:sz w:val="28"/>
          <w:szCs w:val="28"/>
        </w:rPr>
      </w:pPr>
    </w:p>
    <w:p w:rsidR="005B3031" w:rsidRPr="002D5A94" w:rsidRDefault="005B3031" w:rsidP="005B3031">
      <w:pPr>
        <w:jc w:val="center"/>
        <w:rPr>
          <w:b/>
          <w:sz w:val="28"/>
          <w:szCs w:val="28"/>
        </w:rPr>
      </w:pPr>
      <w:r w:rsidRPr="002D5A94">
        <w:rPr>
          <w:b/>
          <w:sz w:val="28"/>
          <w:szCs w:val="28"/>
        </w:rPr>
        <w:t>РЕШЕНИЕ</w:t>
      </w:r>
    </w:p>
    <w:p w:rsidR="005B3031" w:rsidRPr="002D5A94" w:rsidRDefault="005B3031" w:rsidP="005B3031"/>
    <w:p w:rsidR="005B3031" w:rsidRPr="002D5A94" w:rsidRDefault="005B3031" w:rsidP="005B3031">
      <w:r w:rsidRPr="002D5A94">
        <w:rPr>
          <w:sz w:val="28"/>
          <w:szCs w:val="28"/>
        </w:rPr>
        <w:t xml:space="preserve">__ _________ 2024 года     </w:t>
      </w:r>
      <w:r>
        <w:rPr>
          <w:sz w:val="28"/>
          <w:szCs w:val="28"/>
        </w:rPr>
        <w:t xml:space="preserve"> </w:t>
      </w:r>
      <w:r w:rsidRPr="002D5A9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2D5A94">
        <w:rPr>
          <w:sz w:val="28"/>
          <w:szCs w:val="28"/>
        </w:rPr>
        <w:t xml:space="preserve">    </w:t>
      </w:r>
      <w:proofErr w:type="gramStart"/>
      <w:r w:rsidRPr="002D5A94">
        <w:rPr>
          <w:sz w:val="28"/>
          <w:szCs w:val="28"/>
        </w:rPr>
        <w:t>с</w:t>
      </w:r>
      <w:proofErr w:type="gramEnd"/>
      <w:r w:rsidRPr="002D5A94">
        <w:rPr>
          <w:sz w:val="28"/>
          <w:szCs w:val="28"/>
        </w:rPr>
        <w:t>. Яковлевка                               №    - НПА</w:t>
      </w:r>
    </w:p>
    <w:p w:rsidR="005B3031" w:rsidRPr="002D5A94" w:rsidRDefault="005B3031" w:rsidP="005B3031">
      <w:pPr>
        <w:pStyle w:val="a3"/>
        <w:spacing w:after="0"/>
        <w:jc w:val="center"/>
        <w:rPr>
          <w:sz w:val="28"/>
          <w:szCs w:val="28"/>
        </w:rPr>
      </w:pPr>
    </w:p>
    <w:p w:rsidR="005B3031" w:rsidRPr="002D5A94" w:rsidRDefault="005B3031" w:rsidP="005B3031">
      <w:pPr>
        <w:pStyle w:val="a3"/>
        <w:spacing w:after="0"/>
        <w:jc w:val="center"/>
        <w:rPr>
          <w:b/>
          <w:sz w:val="28"/>
          <w:szCs w:val="28"/>
        </w:rPr>
      </w:pPr>
      <w:r w:rsidRPr="002D5A94">
        <w:rPr>
          <w:b/>
          <w:sz w:val="28"/>
          <w:szCs w:val="28"/>
        </w:rPr>
        <w:t xml:space="preserve">О внесении изменений в Устав </w:t>
      </w:r>
      <w:proofErr w:type="spellStart"/>
      <w:r w:rsidRPr="002D5A94">
        <w:rPr>
          <w:b/>
          <w:sz w:val="28"/>
          <w:szCs w:val="28"/>
        </w:rPr>
        <w:t>Яковлевского</w:t>
      </w:r>
      <w:proofErr w:type="spellEnd"/>
      <w:r w:rsidRPr="002D5A94">
        <w:rPr>
          <w:b/>
          <w:sz w:val="28"/>
          <w:szCs w:val="28"/>
        </w:rPr>
        <w:t xml:space="preserve"> </w:t>
      </w:r>
    </w:p>
    <w:p w:rsidR="005B3031" w:rsidRPr="002D5A94" w:rsidRDefault="005B3031" w:rsidP="005B3031">
      <w:pPr>
        <w:pStyle w:val="a3"/>
        <w:spacing w:after="0"/>
        <w:jc w:val="center"/>
        <w:rPr>
          <w:b/>
          <w:sz w:val="28"/>
          <w:szCs w:val="28"/>
        </w:rPr>
      </w:pPr>
      <w:r w:rsidRPr="002D5A94">
        <w:rPr>
          <w:b/>
          <w:sz w:val="28"/>
          <w:szCs w:val="28"/>
        </w:rPr>
        <w:t>муниципального округа Приморского края</w:t>
      </w:r>
    </w:p>
    <w:p w:rsidR="005B3031" w:rsidRPr="002D5A94" w:rsidRDefault="005B3031" w:rsidP="005B3031">
      <w:pPr>
        <w:ind w:right="4252"/>
        <w:jc w:val="both"/>
        <w:rPr>
          <w:b/>
          <w:bCs/>
          <w:sz w:val="28"/>
          <w:szCs w:val="28"/>
        </w:rPr>
      </w:pPr>
    </w:p>
    <w:p w:rsidR="005B3031" w:rsidRPr="002D5A94" w:rsidRDefault="005B3031" w:rsidP="005B3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D5A94">
        <w:rPr>
          <w:sz w:val="28"/>
          <w:szCs w:val="28"/>
        </w:rPr>
        <w:t xml:space="preserve">В целях приведения Устава </w:t>
      </w:r>
      <w:proofErr w:type="spellStart"/>
      <w:r w:rsidRPr="002D5A94">
        <w:rPr>
          <w:sz w:val="28"/>
          <w:szCs w:val="28"/>
        </w:rPr>
        <w:t>Яковлевского</w:t>
      </w:r>
      <w:proofErr w:type="spellEnd"/>
      <w:r w:rsidRPr="002D5A94">
        <w:rPr>
          <w:sz w:val="28"/>
          <w:szCs w:val="28"/>
        </w:rPr>
        <w:t xml:space="preserve"> муниципального округа Приморского края в соответствие с  Федеральным законом от </w:t>
      </w:r>
      <w:r w:rsidRPr="00382783">
        <w:rPr>
          <w:sz w:val="28"/>
          <w:szCs w:val="28"/>
        </w:rPr>
        <w:t xml:space="preserve">04.08.2023 </w:t>
      </w:r>
      <w:r>
        <w:rPr>
          <w:sz w:val="28"/>
          <w:szCs w:val="28"/>
        </w:rPr>
        <w:t>№</w:t>
      </w:r>
      <w:r w:rsidRPr="00382783">
        <w:rPr>
          <w:sz w:val="28"/>
          <w:szCs w:val="28"/>
        </w:rPr>
        <w:t xml:space="preserve"> 469-ФЗ </w:t>
      </w:r>
      <w:r>
        <w:rPr>
          <w:sz w:val="28"/>
          <w:szCs w:val="28"/>
        </w:rPr>
        <w:t>«</w:t>
      </w:r>
      <w:r w:rsidRPr="00382783">
        <w:rPr>
          <w:sz w:val="28"/>
          <w:szCs w:val="28"/>
        </w:rPr>
        <w:t xml:space="preserve">О внесении изменений в Федеральный закон </w:t>
      </w:r>
      <w:r>
        <w:rPr>
          <w:sz w:val="28"/>
          <w:szCs w:val="28"/>
        </w:rPr>
        <w:t>«</w:t>
      </w:r>
      <w:r w:rsidRPr="00382783">
        <w:rPr>
          <w:sz w:val="28"/>
          <w:szCs w:val="28"/>
        </w:rPr>
        <w:t>О природных лечебных ресурсах, лечебно-оздоровительных местностях и курортах</w:t>
      </w:r>
      <w:r>
        <w:rPr>
          <w:sz w:val="28"/>
          <w:szCs w:val="28"/>
        </w:rPr>
        <w:t>»</w:t>
      </w:r>
      <w:r w:rsidRPr="00382783">
        <w:rPr>
          <w:sz w:val="28"/>
          <w:szCs w:val="28"/>
        </w:rPr>
        <w:t>, отдельные законодательные акты Российской Федерации и признании утратившими силу отдельных положений законодательных актов Российской Федерации</w:t>
      </w:r>
      <w:r>
        <w:rPr>
          <w:sz w:val="28"/>
          <w:szCs w:val="28"/>
        </w:rPr>
        <w:t xml:space="preserve">» и Федеральным законом </w:t>
      </w:r>
      <w:r w:rsidRPr="00382783">
        <w:rPr>
          <w:sz w:val="28"/>
          <w:szCs w:val="28"/>
        </w:rPr>
        <w:t xml:space="preserve">от 25.12.2023 </w:t>
      </w:r>
      <w:r>
        <w:rPr>
          <w:sz w:val="28"/>
          <w:szCs w:val="28"/>
        </w:rPr>
        <w:t>№</w:t>
      </w:r>
      <w:r w:rsidRPr="00382783">
        <w:rPr>
          <w:sz w:val="28"/>
          <w:szCs w:val="28"/>
        </w:rPr>
        <w:t xml:space="preserve"> 673-ФЗ </w:t>
      </w:r>
      <w:r>
        <w:rPr>
          <w:sz w:val="28"/>
          <w:szCs w:val="28"/>
        </w:rPr>
        <w:t>«</w:t>
      </w:r>
      <w:r w:rsidRPr="00382783">
        <w:rPr>
          <w:sz w:val="28"/>
          <w:szCs w:val="28"/>
        </w:rPr>
        <w:t xml:space="preserve">О внесении изменений в Федеральный закон </w:t>
      </w:r>
      <w:r>
        <w:rPr>
          <w:sz w:val="28"/>
          <w:szCs w:val="28"/>
        </w:rPr>
        <w:t>«</w:t>
      </w:r>
      <w:r w:rsidRPr="00382783">
        <w:rPr>
          <w:sz w:val="28"/>
          <w:szCs w:val="28"/>
        </w:rPr>
        <w:t>Об экологической</w:t>
      </w:r>
      <w:proofErr w:type="gramEnd"/>
      <w:r w:rsidRPr="00382783">
        <w:rPr>
          <w:sz w:val="28"/>
          <w:szCs w:val="28"/>
        </w:rPr>
        <w:t xml:space="preserve"> </w:t>
      </w:r>
      <w:proofErr w:type="gramStart"/>
      <w:r w:rsidRPr="00382783">
        <w:rPr>
          <w:sz w:val="28"/>
          <w:szCs w:val="28"/>
        </w:rPr>
        <w:t>экспертизе</w:t>
      </w:r>
      <w:r>
        <w:rPr>
          <w:sz w:val="28"/>
          <w:szCs w:val="28"/>
        </w:rPr>
        <w:t>»</w:t>
      </w:r>
      <w:r w:rsidRPr="00382783">
        <w:rPr>
          <w:sz w:val="28"/>
          <w:szCs w:val="28"/>
        </w:rPr>
        <w:t xml:space="preserve">, отдельные законодательные акты Российской Федерации и признании утратившим силу пункта 4 части 4 статьи 2 Федерального закона </w:t>
      </w:r>
      <w:r>
        <w:rPr>
          <w:sz w:val="28"/>
          <w:szCs w:val="28"/>
        </w:rPr>
        <w:t>«</w:t>
      </w:r>
      <w:r w:rsidRPr="00382783">
        <w:rPr>
          <w:sz w:val="28"/>
          <w:szCs w:val="28"/>
        </w:rPr>
        <w:t>О переводе земель или земельных участков из одной категории в другую</w:t>
      </w:r>
      <w:r>
        <w:rPr>
          <w:sz w:val="28"/>
          <w:szCs w:val="28"/>
        </w:rPr>
        <w:t xml:space="preserve">», </w:t>
      </w:r>
      <w:r w:rsidRPr="003447D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3447D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447D0">
        <w:rPr>
          <w:sz w:val="28"/>
          <w:szCs w:val="28"/>
        </w:rPr>
        <w:t xml:space="preserve"> от 15.05.2024 </w:t>
      </w:r>
      <w:r>
        <w:rPr>
          <w:sz w:val="28"/>
          <w:szCs w:val="28"/>
        </w:rPr>
        <w:t>№</w:t>
      </w:r>
      <w:r w:rsidRPr="003447D0">
        <w:rPr>
          <w:sz w:val="28"/>
          <w:szCs w:val="28"/>
        </w:rPr>
        <w:t xml:space="preserve"> 99-ФЗ </w:t>
      </w:r>
      <w:r>
        <w:rPr>
          <w:sz w:val="28"/>
          <w:szCs w:val="28"/>
        </w:rPr>
        <w:t>«</w:t>
      </w:r>
      <w:r w:rsidRPr="003447D0">
        <w:rPr>
          <w:sz w:val="28"/>
          <w:szCs w:val="28"/>
        </w:rPr>
        <w:t xml:space="preserve">О внесении изменений в Федеральный закон </w:t>
      </w:r>
      <w:r>
        <w:rPr>
          <w:sz w:val="28"/>
          <w:szCs w:val="28"/>
        </w:rPr>
        <w:t>«</w:t>
      </w:r>
      <w:r w:rsidRPr="003447D0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</w:t>
      </w:r>
      <w:r w:rsidRPr="003447D0">
        <w:rPr>
          <w:sz w:val="28"/>
          <w:szCs w:val="28"/>
        </w:rPr>
        <w:t xml:space="preserve"> и отдельные законодательные акты Российской Федерации</w:t>
      </w:r>
      <w:proofErr w:type="gramEnd"/>
      <w:r>
        <w:rPr>
          <w:sz w:val="28"/>
          <w:szCs w:val="28"/>
        </w:rPr>
        <w:t xml:space="preserve">» </w:t>
      </w:r>
      <w:r w:rsidRPr="002D5A94">
        <w:rPr>
          <w:sz w:val="28"/>
          <w:szCs w:val="28"/>
        </w:rPr>
        <w:t xml:space="preserve">Дума </w:t>
      </w:r>
      <w:proofErr w:type="spellStart"/>
      <w:r w:rsidRPr="002D5A94">
        <w:rPr>
          <w:sz w:val="28"/>
          <w:szCs w:val="28"/>
        </w:rPr>
        <w:t>Яковлевского</w:t>
      </w:r>
      <w:proofErr w:type="spellEnd"/>
      <w:r w:rsidRPr="002D5A94">
        <w:rPr>
          <w:sz w:val="28"/>
          <w:szCs w:val="28"/>
        </w:rPr>
        <w:t xml:space="preserve"> муниципального округа на основании пункта 1 статьи 28, статьи 68 Устава </w:t>
      </w:r>
      <w:proofErr w:type="spellStart"/>
      <w:r w:rsidRPr="002D5A94">
        <w:rPr>
          <w:sz w:val="28"/>
          <w:szCs w:val="28"/>
        </w:rPr>
        <w:t>Яковлевского</w:t>
      </w:r>
      <w:proofErr w:type="spellEnd"/>
      <w:r w:rsidRPr="002D5A94">
        <w:rPr>
          <w:sz w:val="28"/>
          <w:szCs w:val="28"/>
        </w:rPr>
        <w:t xml:space="preserve"> муниципального округа </w:t>
      </w:r>
    </w:p>
    <w:p w:rsidR="005B3031" w:rsidRPr="002D5A94" w:rsidRDefault="005B3031" w:rsidP="005B3031">
      <w:pPr>
        <w:ind w:right="-1" w:firstLine="709"/>
        <w:rPr>
          <w:sz w:val="28"/>
          <w:szCs w:val="28"/>
        </w:rPr>
      </w:pPr>
    </w:p>
    <w:p w:rsidR="005B3031" w:rsidRPr="002D5A94" w:rsidRDefault="005B3031" w:rsidP="005B3031">
      <w:pPr>
        <w:jc w:val="center"/>
        <w:rPr>
          <w:b/>
          <w:bCs/>
          <w:sz w:val="28"/>
          <w:szCs w:val="28"/>
        </w:rPr>
      </w:pPr>
      <w:r w:rsidRPr="002D5A94">
        <w:rPr>
          <w:b/>
          <w:bCs/>
          <w:sz w:val="28"/>
          <w:szCs w:val="28"/>
        </w:rPr>
        <w:t>РЕШИЛА:</w:t>
      </w:r>
    </w:p>
    <w:p w:rsidR="005B3031" w:rsidRPr="002D5A94" w:rsidRDefault="005B3031" w:rsidP="005B3031">
      <w:pPr>
        <w:ind w:firstLine="709"/>
        <w:rPr>
          <w:sz w:val="28"/>
          <w:szCs w:val="28"/>
        </w:rPr>
      </w:pPr>
    </w:p>
    <w:p w:rsidR="005B3031" w:rsidRPr="001170C4" w:rsidRDefault="005B3031" w:rsidP="005B3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A94">
        <w:rPr>
          <w:sz w:val="28"/>
          <w:szCs w:val="28"/>
        </w:rPr>
        <w:t xml:space="preserve">1. Внести в Устав </w:t>
      </w:r>
      <w:proofErr w:type="spellStart"/>
      <w:r w:rsidRPr="002D5A94">
        <w:rPr>
          <w:sz w:val="28"/>
          <w:szCs w:val="28"/>
        </w:rPr>
        <w:t>Яковлевского</w:t>
      </w:r>
      <w:proofErr w:type="spellEnd"/>
      <w:r w:rsidRPr="002D5A94">
        <w:rPr>
          <w:sz w:val="28"/>
          <w:szCs w:val="28"/>
        </w:rPr>
        <w:t xml:space="preserve"> муниципального округа Приморского края, принятый решением Думы </w:t>
      </w:r>
      <w:proofErr w:type="spellStart"/>
      <w:r w:rsidRPr="002D5A94">
        <w:rPr>
          <w:sz w:val="28"/>
          <w:szCs w:val="28"/>
        </w:rPr>
        <w:t>Яковлевского</w:t>
      </w:r>
      <w:proofErr w:type="spellEnd"/>
      <w:r w:rsidRPr="002D5A94">
        <w:rPr>
          <w:sz w:val="28"/>
          <w:szCs w:val="28"/>
        </w:rPr>
        <w:t xml:space="preserve"> муниципального округа от 18 июля 2023 года № 56 – НПА  («Сельский труженик», 2023 год, № 33; 2024 </w:t>
      </w:r>
      <w:r w:rsidRPr="001170C4">
        <w:rPr>
          <w:sz w:val="28"/>
          <w:szCs w:val="28"/>
        </w:rPr>
        <w:t xml:space="preserve">год № </w:t>
      </w:r>
      <w:r>
        <w:rPr>
          <w:sz w:val="28"/>
          <w:szCs w:val="28"/>
        </w:rPr>
        <w:t>12</w:t>
      </w:r>
      <w:r w:rsidRPr="001170C4">
        <w:rPr>
          <w:sz w:val="28"/>
          <w:szCs w:val="28"/>
        </w:rPr>
        <w:t>), следующие изменения:</w:t>
      </w:r>
    </w:p>
    <w:p w:rsidR="005B3031" w:rsidRPr="001170C4" w:rsidRDefault="005B3031" w:rsidP="005B3031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1170C4">
        <w:rPr>
          <w:sz w:val="28"/>
          <w:szCs w:val="28"/>
        </w:rPr>
        <w:t>1</w:t>
      </w:r>
      <w:r w:rsidRPr="001170C4">
        <w:rPr>
          <w:rFonts w:eastAsia="Calibri"/>
          <w:sz w:val="28"/>
          <w:szCs w:val="28"/>
        </w:rPr>
        <w:t xml:space="preserve">) </w:t>
      </w:r>
      <w:r w:rsidRPr="001170C4">
        <w:rPr>
          <w:rFonts w:eastAsia="Calibri"/>
          <w:b/>
          <w:sz w:val="28"/>
          <w:szCs w:val="28"/>
        </w:rPr>
        <w:t>в статье 6:</w:t>
      </w:r>
    </w:p>
    <w:p w:rsidR="005B3031" w:rsidRDefault="005B3031" w:rsidP="005B3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170C4">
        <w:rPr>
          <w:sz w:val="28"/>
          <w:szCs w:val="28"/>
        </w:rPr>
        <w:t xml:space="preserve">) </w:t>
      </w:r>
      <w:hyperlink r:id="rId6" w:history="1">
        <w:r w:rsidRPr="001170C4">
          <w:rPr>
            <w:rFonts w:eastAsia="Calibri"/>
            <w:b/>
            <w:sz w:val="28"/>
            <w:szCs w:val="28"/>
          </w:rPr>
          <w:t xml:space="preserve">пункт 15 </w:t>
        </w:r>
      </w:hyperlink>
      <w:r w:rsidRPr="001170C4">
        <w:rPr>
          <w:rFonts w:eastAsia="Calibri"/>
          <w:sz w:val="28"/>
          <w:szCs w:val="28"/>
        </w:rPr>
        <w:t>дополнить словами «, в том числе организация и проведение в соответствии с законодательством в области охраны</w:t>
      </w:r>
      <w:r w:rsidRPr="0089621F">
        <w:rPr>
          <w:rFonts w:eastAsia="Calibri"/>
          <w:sz w:val="28"/>
          <w:szCs w:val="28"/>
        </w:rPr>
        <w:t xml:space="preserve"> </w:t>
      </w:r>
      <w:r w:rsidRPr="0089621F">
        <w:rPr>
          <w:rFonts w:eastAsia="Calibri"/>
          <w:sz w:val="28"/>
          <w:szCs w:val="28"/>
        </w:rPr>
        <w:lastRenderedPageBreak/>
        <w:t xml:space="preserve">окружающей среды общественных обсуждений планируемой хозяйственной и иной деятельности на территории </w:t>
      </w:r>
      <w:r>
        <w:rPr>
          <w:sz w:val="28"/>
          <w:szCs w:val="28"/>
        </w:rPr>
        <w:t>муниципального округа</w:t>
      </w:r>
      <w:r w:rsidRPr="0089621F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;</w:t>
      </w:r>
    </w:p>
    <w:p w:rsidR="005B3031" w:rsidRDefault="005B3031" w:rsidP="005B3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2D5A94">
        <w:rPr>
          <w:sz w:val="28"/>
          <w:szCs w:val="28"/>
        </w:rPr>
        <w:t xml:space="preserve">) </w:t>
      </w:r>
      <w:r w:rsidRPr="00382783">
        <w:rPr>
          <w:rFonts w:eastAsia="Calibri"/>
          <w:sz w:val="28"/>
          <w:szCs w:val="28"/>
        </w:rPr>
        <w:t xml:space="preserve">в </w:t>
      </w:r>
      <w:hyperlink r:id="rId7" w:history="1">
        <w:r w:rsidRPr="0089621F">
          <w:rPr>
            <w:rFonts w:eastAsia="Calibri"/>
            <w:b/>
            <w:sz w:val="28"/>
            <w:szCs w:val="28"/>
          </w:rPr>
          <w:t>пункте 3</w:t>
        </w:r>
        <w:r w:rsidRPr="0089621F">
          <w:rPr>
            <w:b/>
            <w:sz w:val="28"/>
            <w:szCs w:val="28"/>
          </w:rPr>
          <w:t>6</w:t>
        </w:r>
        <w:r w:rsidRPr="0089621F">
          <w:rPr>
            <w:rFonts w:eastAsia="Calibri"/>
            <w:b/>
            <w:sz w:val="28"/>
            <w:szCs w:val="28"/>
          </w:rPr>
          <w:t xml:space="preserve"> </w:t>
        </w:r>
      </w:hyperlink>
      <w:r w:rsidRPr="00382783">
        <w:rPr>
          <w:rFonts w:eastAsia="Calibri"/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Pr="00364436">
        <w:rPr>
          <w:sz w:val="28"/>
          <w:szCs w:val="28"/>
        </w:rPr>
        <w:t>создание, развитие и обеспечение охраны лечебно-оздоровительных местностей и курортов местного значения на территории муниципального округа, а также</w:t>
      </w:r>
      <w:r>
        <w:rPr>
          <w:sz w:val="28"/>
          <w:szCs w:val="28"/>
        </w:rPr>
        <w:t>»</w:t>
      </w:r>
      <w:r w:rsidRPr="00382783">
        <w:rPr>
          <w:rFonts w:eastAsia="Calibri"/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:rsidR="005B3031" w:rsidRDefault="005B3031" w:rsidP="005B3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2248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Pr="00071082">
        <w:rPr>
          <w:b/>
          <w:sz w:val="28"/>
          <w:szCs w:val="28"/>
        </w:rPr>
        <w:t>статье 19</w:t>
      </w:r>
      <w:r>
        <w:rPr>
          <w:sz w:val="28"/>
          <w:szCs w:val="28"/>
        </w:rPr>
        <w:t>:</w:t>
      </w:r>
    </w:p>
    <w:p w:rsidR="005B3031" w:rsidRDefault="005B3031" w:rsidP="005B30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а) </w:t>
      </w:r>
      <w:r w:rsidRPr="0012248C">
        <w:rPr>
          <w:sz w:val="28"/>
          <w:szCs w:val="28"/>
        </w:rPr>
        <w:t xml:space="preserve">в </w:t>
      </w:r>
      <w:r w:rsidRPr="0012248C">
        <w:rPr>
          <w:b/>
          <w:sz w:val="28"/>
          <w:szCs w:val="28"/>
        </w:rPr>
        <w:t xml:space="preserve">части 5 </w:t>
      </w:r>
      <w:r w:rsidRPr="0012248C">
        <w:rPr>
          <w:rFonts w:eastAsiaTheme="minorHAnsi"/>
          <w:sz w:val="28"/>
          <w:szCs w:val="28"/>
          <w:lang w:eastAsia="en-US"/>
        </w:rPr>
        <w:t>слова «пунктами 1 – 7» заменить словами «пунктами 1 - 7 и 9.2»;</w:t>
      </w:r>
    </w:p>
    <w:p w:rsidR="005B3031" w:rsidRDefault="005B3031" w:rsidP="005B30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дополнить </w:t>
      </w:r>
      <w:r w:rsidRPr="00071082">
        <w:rPr>
          <w:rFonts w:eastAsiaTheme="minorHAnsi"/>
          <w:b/>
          <w:sz w:val="28"/>
          <w:szCs w:val="28"/>
          <w:lang w:eastAsia="en-US"/>
        </w:rPr>
        <w:t>частью 7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5B3031" w:rsidRPr="0012248C" w:rsidRDefault="005B3031" w:rsidP="005B30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«7. Староста сельского населенного пункта ежегодно представляет в Думу муниципального округа отчет о своей деятельности в порядке, установленном Думой муниципального округа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</w:p>
    <w:p w:rsidR="005B3031" w:rsidRDefault="005B3031" w:rsidP="005B30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End"/>
      <w:r>
        <w:rPr>
          <w:rFonts w:eastAsia="Calibri"/>
          <w:sz w:val="28"/>
          <w:szCs w:val="28"/>
        </w:rPr>
        <w:t>3</w:t>
      </w:r>
      <w:r w:rsidRPr="0012248C">
        <w:rPr>
          <w:rFonts w:eastAsia="Calibri"/>
          <w:sz w:val="28"/>
          <w:szCs w:val="28"/>
        </w:rPr>
        <w:t xml:space="preserve">) </w:t>
      </w:r>
      <w:hyperlink r:id="rId8" w:history="1">
        <w:r w:rsidRPr="0012248C">
          <w:rPr>
            <w:rFonts w:eastAsiaTheme="minorHAnsi"/>
            <w:b/>
            <w:sz w:val="28"/>
            <w:szCs w:val="28"/>
            <w:lang w:eastAsia="en-US"/>
          </w:rPr>
          <w:t>часть 1</w:t>
        </w:r>
      </w:hyperlink>
      <w:r w:rsidRPr="0012248C">
        <w:rPr>
          <w:rFonts w:eastAsiaTheme="minorHAnsi"/>
          <w:b/>
          <w:sz w:val="28"/>
          <w:szCs w:val="28"/>
          <w:lang w:eastAsia="en-US"/>
        </w:rPr>
        <w:t xml:space="preserve"> статьи 33 </w:t>
      </w:r>
      <w:r w:rsidRPr="0012248C">
        <w:rPr>
          <w:rFonts w:eastAsiaTheme="minorHAnsi"/>
          <w:sz w:val="28"/>
          <w:szCs w:val="28"/>
          <w:lang w:eastAsia="en-US"/>
        </w:rPr>
        <w:t xml:space="preserve">дополнить пунктом </w:t>
      </w:r>
      <w:r>
        <w:rPr>
          <w:rFonts w:eastAsiaTheme="minorHAnsi"/>
          <w:sz w:val="28"/>
          <w:szCs w:val="28"/>
          <w:lang w:eastAsia="en-US"/>
        </w:rPr>
        <w:t>10.1</w:t>
      </w:r>
      <w:r w:rsidRPr="0012248C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5B3031" w:rsidRDefault="005B3031" w:rsidP="005B30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«10.1) приобретения им статуса иностранного агента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5B3031" w:rsidRDefault="005B3031" w:rsidP="005B30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>
        <w:rPr>
          <w:rFonts w:eastAsiaTheme="minorHAnsi"/>
          <w:b/>
          <w:sz w:val="28"/>
          <w:szCs w:val="28"/>
          <w:lang w:eastAsia="en-US"/>
        </w:rPr>
        <w:t xml:space="preserve">часть 1 статьи 38 </w:t>
      </w:r>
      <w:r>
        <w:rPr>
          <w:rFonts w:eastAsiaTheme="minorHAnsi"/>
          <w:sz w:val="28"/>
          <w:szCs w:val="28"/>
          <w:lang w:eastAsia="en-US"/>
        </w:rPr>
        <w:t>дополнить пунктами 13 – 15 следующего содержания:</w:t>
      </w:r>
    </w:p>
    <w:p w:rsidR="005B3031" w:rsidRPr="00BA5FA2" w:rsidRDefault="005B3031" w:rsidP="005B303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BA5FA2">
        <w:rPr>
          <w:sz w:val="28"/>
          <w:szCs w:val="28"/>
        </w:rPr>
        <w:t>13) призыва на военную службу или направления на заменяющую ее альтернативную гражданскую службу;</w:t>
      </w:r>
    </w:p>
    <w:p w:rsidR="005B3031" w:rsidRPr="00BA5FA2" w:rsidRDefault="005B3031" w:rsidP="005B3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FA2">
        <w:rPr>
          <w:sz w:val="28"/>
          <w:szCs w:val="28"/>
        </w:rPr>
        <w:t>14) приобретения им статуса иностранного агента;</w:t>
      </w:r>
    </w:p>
    <w:p w:rsidR="005B3031" w:rsidRPr="008A74F6" w:rsidRDefault="005B3031" w:rsidP="005B30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5FA2">
        <w:rPr>
          <w:sz w:val="28"/>
          <w:szCs w:val="28"/>
        </w:rPr>
        <w:t xml:space="preserve">15) в иных случаях, установленных Федеральным </w:t>
      </w:r>
      <w:hyperlink r:id="rId9" w:history="1">
        <w:r w:rsidRPr="00BA5FA2">
          <w:rPr>
            <w:sz w:val="28"/>
            <w:szCs w:val="28"/>
          </w:rPr>
          <w:t>законом</w:t>
        </w:r>
      </w:hyperlink>
      <w:r w:rsidRPr="00BA5FA2">
        <w:rPr>
          <w:sz w:val="28"/>
          <w:szCs w:val="28"/>
        </w:rPr>
        <w:t xml:space="preserve"> </w:t>
      </w:r>
      <w:r w:rsidRPr="00DA25B8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BA5FA2">
        <w:rPr>
          <w:sz w:val="28"/>
          <w:szCs w:val="28"/>
        </w:rPr>
        <w:t xml:space="preserve"> иными федеральными законами</w:t>
      </w:r>
      <w:r>
        <w:rPr>
          <w:sz w:val="28"/>
          <w:szCs w:val="28"/>
        </w:rPr>
        <w:t xml:space="preserve"> и настоящим Уставом</w:t>
      </w:r>
      <w:proofErr w:type="gramStart"/>
      <w:r w:rsidRPr="00BA5FA2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B3031" w:rsidRDefault="005B3031" w:rsidP="005B30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5) </w:t>
      </w:r>
      <w:r w:rsidRPr="002062C2">
        <w:rPr>
          <w:rFonts w:eastAsia="Calibri"/>
          <w:b/>
          <w:sz w:val="28"/>
          <w:szCs w:val="28"/>
        </w:rPr>
        <w:t>часть 2 статьи 39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дополнить пунктом 4.1 следующего содержания:</w:t>
      </w:r>
    </w:p>
    <w:p w:rsidR="005B3031" w:rsidRDefault="005B3031" w:rsidP="005B30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«4.1) приобретение им статуса иностранного агента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5B3031" w:rsidRDefault="005B3031" w:rsidP="005B30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6) в </w:t>
      </w:r>
      <w:r w:rsidRPr="00234515">
        <w:rPr>
          <w:rFonts w:eastAsia="Calibri"/>
          <w:b/>
          <w:sz w:val="28"/>
          <w:szCs w:val="28"/>
        </w:rPr>
        <w:t>абзаце первом части 4 статьи 40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слова «пунктами 5 - 8 части 10» заменить словами «пунктами 5 - 8 и 9.2 части 10».</w:t>
      </w:r>
    </w:p>
    <w:p w:rsidR="005B3031" w:rsidRPr="002D5A94" w:rsidRDefault="005B3031" w:rsidP="005B3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D5A94">
        <w:rPr>
          <w:sz w:val="28"/>
          <w:szCs w:val="28"/>
        </w:rPr>
        <w:t>. Направить настоящее решение в Главное управление Министерства юстиции Российской Федерации по Приморскому краю для государственной регистрации.</w:t>
      </w:r>
    </w:p>
    <w:p w:rsidR="005B3031" w:rsidRPr="002D5A94" w:rsidRDefault="005B3031" w:rsidP="005B3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5A94">
        <w:rPr>
          <w:sz w:val="28"/>
          <w:szCs w:val="28"/>
        </w:rPr>
        <w:t xml:space="preserve">. После государственной регистрации опубликовать настоящее решение в газете «Сельский труженик» и разместить на официальном сайте </w:t>
      </w:r>
      <w:proofErr w:type="spellStart"/>
      <w:r w:rsidRPr="002D5A94">
        <w:rPr>
          <w:sz w:val="28"/>
          <w:szCs w:val="28"/>
        </w:rPr>
        <w:t>Яковлевского</w:t>
      </w:r>
      <w:proofErr w:type="spellEnd"/>
      <w:r w:rsidRPr="002D5A94">
        <w:rPr>
          <w:sz w:val="28"/>
          <w:szCs w:val="28"/>
        </w:rPr>
        <w:t xml:space="preserve"> муниципального округа в информационно-телекоммуникационной сети «Интернет» в течение 7 дней со дня поступления уведомления о включении сведений о настоящем решении в государственный реестр уставов муниципальных образований Приморского края.</w:t>
      </w:r>
    </w:p>
    <w:p w:rsidR="005B3031" w:rsidRPr="002D5A94" w:rsidRDefault="005B3031" w:rsidP="005B3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D5A94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5B3031" w:rsidRPr="002D5A94" w:rsidRDefault="005B3031" w:rsidP="005B3031">
      <w:pPr>
        <w:tabs>
          <w:tab w:val="left" w:pos="709"/>
        </w:tabs>
        <w:ind w:firstLine="709"/>
        <w:rPr>
          <w:sz w:val="28"/>
          <w:szCs w:val="28"/>
        </w:rPr>
      </w:pPr>
    </w:p>
    <w:p w:rsidR="005B3031" w:rsidRPr="002D5A94" w:rsidRDefault="005B3031" w:rsidP="005B3031">
      <w:pPr>
        <w:pStyle w:val="2"/>
        <w:spacing w:after="0" w:line="240" w:lineRule="auto"/>
        <w:rPr>
          <w:sz w:val="28"/>
          <w:szCs w:val="28"/>
        </w:rPr>
      </w:pPr>
    </w:p>
    <w:p w:rsidR="005B3031" w:rsidRPr="002D5A94" w:rsidRDefault="005B3031" w:rsidP="005B3031">
      <w:pPr>
        <w:pStyle w:val="2"/>
        <w:spacing w:after="0" w:line="240" w:lineRule="auto"/>
        <w:ind w:left="0"/>
        <w:rPr>
          <w:sz w:val="28"/>
          <w:szCs w:val="28"/>
        </w:rPr>
      </w:pPr>
      <w:r w:rsidRPr="002D5A94">
        <w:rPr>
          <w:sz w:val="28"/>
          <w:szCs w:val="28"/>
        </w:rPr>
        <w:t xml:space="preserve">Председатель Думы  </w:t>
      </w:r>
      <w:proofErr w:type="spellStart"/>
      <w:r w:rsidRPr="002D5A94">
        <w:rPr>
          <w:sz w:val="28"/>
          <w:szCs w:val="28"/>
        </w:rPr>
        <w:t>Яковлевского</w:t>
      </w:r>
      <w:proofErr w:type="spellEnd"/>
      <w:r w:rsidRPr="002D5A94">
        <w:rPr>
          <w:sz w:val="28"/>
          <w:szCs w:val="28"/>
        </w:rPr>
        <w:br/>
        <w:t xml:space="preserve">муниципального округа                                                           Е.А. </w:t>
      </w:r>
      <w:proofErr w:type="spellStart"/>
      <w:r w:rsidRPr="002D5A94">
        <w:rPr>
          <w:sz w:val="28"/>
          <w:szCs w:val="28"/>
        </w:rPr>
        <w:t>Животягин</w:t>
      </w:r>
      <w:proofErr w:type="spellEnd"/>
    </w:p>
    <w:p w:rsidR="005B3031" w:rsidRPr="002D5A94" w:rsidRDefault="005B3031" w:rsidP="005B3031">
      <w:pPr>
        <w:widowControl w:val="0"/>
        <w:tabs>
          <w:tab w:val="left" w:pos="3049"/>
        </w:tabs>
        <w:rPr>
          <w:sz w:val="28"/>
          <w:szCs w:val="28"/>
        </w:rPr>
      </w:pPr>
    </w:p>
    <w:p w:rsidR="005B3031" w:rsidRPr="002D5A94" w:rsidRDefault="005B3031" w:rsidP="005B3031">
      <w:pPr>
        <w:widowControl w:val="0"/>
        <w:tabs>
          <w:tab w:val="left" w:pos="3049"/>
        </w:tabs>
        <w:rPr>
          <w:sz w:val="28"/>
          <w:szCs w:val="28"/>
        </w:rPr>
      </w:pPr>
      <w:r w:rsidRPr="002D5A94">
        <w:rPr>
          <w:sz w:val="28"/>
          <w:szCs w:val="28"/>
        </w:rPr>
        <w:t xml:space="preserve">Глава </w:t>
      </w:r>
      <w:proofErr w:type="spellStart"/>
      <w:r w:rsidRPr="002D5A94">
        <w:rPr>
          <w:sz w:val="28"/>
          <w:szCs w:val="28"/>
        </w:rPr>
        <w:t>Яковлевского</w:t>
      </w:r>
      <w:proofErr w:type="spellEnd"/>
      <w:r w:rsidRPr="002D5A94">
        <w:rPr>
          <w:sz w:val="28"/>
          <w:szCs w:val="28"/>
        </w:rPr>
        <w:t xml:space="preserve"> </w:t>
      </w:r>
    </w:p>
    <w:p w:rsidR="005B3031" w:rsidRPr="00447300" w:rsidRDefault="005B3031" w:rsidP="005B3031">
      <w:pPr>
        <w:widowControl w:val="0"/>
        <w:tabs>
          <w:tab w:val="left" w:pos="3049"/>
        </w:tabs>
        <w:rPr>
          <w:snapToGrid w:val="0"/>
          <w:sz w:val="28"/>
          <w:szCs w:val="28"/>
        </w:rPr>
      </w:pPr>
      <w:r w:rsidRPr="00447300">
        <w:rPr>
          <w:sz w:val="28"/>
          <w:szCs w:val="28"/>
        </w:rPr>
        <w:t xml:space="preserve">муниципального округа                                                            А.А. </w:t>
      </w:r>
      <w:proofErr w:type="spellStart"/>
      <w:r w:rsidRPr="00447300">
        <w:rPr>
          <w:sz w:val="28"/>
          <w:szCs w:val="28"/>
        </w:rPr>
        <w:t>Коренчук</w:t>
      </w:r>
      <w:proofErr w:type="spellEnd"/>
    </w:p>
    <w:p w:rsidR="005B3031" w:rsidRPr="00364436" w:rsidRDefault="005B3031" w:rsidP="005B3031">
      <w:pPr>
        <w:pStyle w:val="a3"/>
        <w:spacing w:after="0"/>
        <w:jc w:val="center"/>
        <w:rPr>
          <w:b/>
          <w:sz w:val="26"/>
          <w:szCs w:val="26"/>
        </w:rPr>
      </w:pPr>
      <w:r w:rsidRPr="00364436">
        <w:rPr>
          <w:b/>
          <w:sz w:val="26"/>
          <w:szCs w:val="26"/>
        </w:rPr>
        <w:lastRenderedPageBreak/>
        <w:t xml:space="preserve">Пояснительная записка </w:t>
      </w:r>
    </w:p>
    <w:p w:rsidR="005B3031" w:rsidRPr="00364436" w:rsidRDefault="005B3031" w:rsidP="005B3031">
      <w:pPr>
        <w:pStyle w:val="a3"/>
        <w:spacing w:after="0"/>
        <w:jc w:val="center"/>
        <w:rPr>
          <w:b/>
          <w:sz w:val="26"/>
          <w:szCs w:val="26"/>
        </w:rPr>
      </w:pPr>
      <w:r w:rsidRPr="00364436">
        <w:rPr>
          <w:b/>
          <w:sz w:val="26"/>
          <w:szCs w:val="26"/>
        </w:rPr>
        <w:t xml:space="preserve">к проекту решения «О внесении изменений в Устав </w:t>
      </w:r>
      <w:proofErr w:type="spellStart"/>
      <w:r w:rsidRPr="00364436">
        <w:rPr>
          <w:b/>
          <w:sz w:val="26"/>
          <w:szCs w:val="26"/>
        </w:rPr>
        <w:t>Яковлевского</w:t>
      </w:r>
      <w:proofErr w:type="spellEnd"/>
      <w:r w:rsidRPr="00364436">
        <w:rPr>
          <w:b/>
          <w:sz w:val="26"/>
          <w:szCs w:val="26"/>
        </w:rPr>
        <w:t xml:space="preserve"> </w:t>
      </w:r>
    </w:p>
    <w:p w:rsidR="005B3031" w:rsidRPr="00364436" w:rsidRDefault="005B3031" w:rsidP="005B3031">
      <w:pPr>
        <w:pStyle w:val="a3"/>
        <w:spacing w:after="0"/>
        <w:jc w:val="center"/>
        <w:rPr>
          <w:b/>
          <w:sz w:val="26"/>
          <w:szCs w:val="26"/>
        </w:rPr>
      </w:pPr>
      <w:r w:rsidRPr="00364436">
        <w:rPr>
          <w:b/>
          <w:sz w:val="26"/>
          <w:szCs w:val="26"/>
        </w:rPr>
        <w:t>муниципального округа Приморского края»</w:t>
      </w:r>
    </w:p>
    <w:p w:rsidR="005B3031" w:rsidRPr="00364436" w:rsidRDefault="005B3031" w:rsidP="005B30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B3031" w:rsidRPr="00364436" w:rsidRDefault="005B3031" w:rsidP="005B30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4436">
        <w:rPr>
          <w:sz w:val="26"/>
          <w:szCs w:val="26"/>
        </w:rPr>
        <w:t xml:space="preserve">Предлагается внести изменения в целях приведения Устава </w:t>
      </w:r>
      <w:proofErr w:type="spellStart"/>
      <w:r w:rsidRPr="00364436">
        <w:rPr>
          <w:sz w:val="26"/>
          <w:szCs w:val="26"/>
        </w:rPr>
        <w:t>Яковлевского</w:t>
      </w:r>
      <w:proofErr w:type="spellEnd"/>
      <w:r w:rsidRPr="00364436">
        <w:rPr>
          <w:sz w:val="26"/>
          <w:szCs w:val="26"/>
        </w:rPr>
        <w:t xml:space="preserve"> муниципального округа в соответствие с двумя федеральными законами, которые были приняты в 2023 году, но вступят в силу с 1 сентября 2024 года.</w:t>
      </w:r>
    </w:p>
    <w:p w:rsidR="005B3031" w:rsidRPr="0089621F" w:rsidRDefault="005B3031" w:rsidP="005B30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364436">
        <w:rPr>
          <w:sz w:val="28"/>
          <w:szCs w:val="28"/>
        </w:rPr>
        <w:t>В целях приведения в соответствие с Федеральным законом от 25.12.2023 № 673-ФЗ «</w:t>
      </w:r>
      <w:r w:rsidRPr="004B6897">
        <w:rPr>
          <w:i/>
          <w:sz w:val="28"/>
          <w:szCs w:val="28"/>
        </w:rPr>
        <w:t>О внесении изменений в Федеральный закон "Об экологической экспертизе", отдельные законодательные акты Российской Федерации и признании утратившим силу пункта 4 части 4 статьи 2 Федерального закона "О переводе земель или земельных участков из одной категории в другую»</w:t>
      </w:r>
      <w:r>
        <w:rPr>
          <w:sz w:val="28"/>
          <w:szCs w:val="28"/>
        </w:rPr>
        <w:t xml:space="preserve"> предлагается </w:t>
      </w:r>
      <w:hyperlink r:id="rId10" w:history="1">
        <w:r w:rsidRPr="004B6897">
          <w:rPr>
            <w:rFonts w:eastAsia="Calibri"/>
            <w:sz w:val="28"/>
            <w:szCs w:val="28"/>
          </w:rPr>
          <w:t>пункт 15 статьи 6</w:t>
        </w:r>
      </w:hyperlink>
      <w:r w:rsidRPr="0089621F">
        <w:rPr>
          <w:rFonts w:eastAsia="Calibri"/>
          <w:sz w:val="28"/>
          <w:szCs w:val="28"/>
        </w:rPr>
        <w:t xml:space="preserve"> </w:t>
      </w:r>
      <w:r w:rsidRPr="00364436">
        <w:rPr>
          <w:sz w:val="28"/>
          <w:szCs w:val="28"/>
        </w:rPr>
        <w:t>Устава округа, которая называется «</w:t>
      </w:r>
      <w:r w:rsidRPr="004B6897">
        <w:rPr>
          <w:sz w:val="28"/>
          <w:szCs w:val="28"/>
        </w:rPr>
        <w:t>Вопросы местного значения</w:t>
      </w:r>
      <w:proofErr w:type="gramEnd"/>
      <w:r w:rsidRPr="004B6897">
        <w:rPr>
          <w:sz w:val="28"/>
          <w:szCs w:val="28"/>
        </w:rPr>
        <w:t xml:space="preserve"> </w:t>
      </w:r>
      <w:proofErr w:type="spellStart"/>
      <w:r w:rsidRPr="004B6897">
        <w:rPr>
          <w:sz w:val="28"/>
          <w:szCs w:val="28"/>
        </w:rPr>
        <w:t>Яковлевского</w:t>
      </w:r>
      <w:proofErr w:type="spellEnd"/>
      <w:r w:rsidRPr="004B6897">
        <w:rPr>
          <w:sz w:val="28"/>
          <w:szCs w:val="28"/>
        </w:rPr>
        <w:t xml:space="preserve"> муниципального округа» </w:t>
      </w:r>
      <w:r w:rsidRPr="0089621F">
        <w:rPr>
          <w:rFonts w:eastAsia="Calibri"/>
          <w:sz w:val="28"/>
          <w:szCs w:val="28"/>
        </w:rPr>
        <w:t xml:space="preserve">дополнить словами «,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</w:t>
      </w:r>
      <w:r>
        <w:rPr>
          <w:sz w:val="28"/>
          <w:szCs w:val="28"/>
        </w:rPr>
        <w:t>муниципального округа</w:t>
      </w:r>
      <w:r w:rsidRPr="0089621F">
        <w:rPr>
          <w:rFonts w:eastAsia="Calibri"/>
          <w:sz w:val="28"/>
          <w:szCs w:val="28"/>
        </w:rPr>
        <w:t>».</w:t>
      </w:r>
    </w:p>
    <w:p w:rsidR="005B3031" w:rsidRDefault="005B3031" w:rsidP="005B3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вопрос местного значения, </w:t>
      </w:r>
      <w:r w:rsidRPr="00364436">
        <w:rPr>
          <w:sz w:val="28"/>
          <w:szCs w:val="28"/>
        </w:rPr>
        <w:t xml:space="preserve">изложенный в пункте </w:t>
      </w:r>
      <w:r>
        <w:rPr>
          <w:sz w:val="28"/>
          <w:szCs w:val="28"/>
        </w:rPr>
        <w:t>15</w:t>
      </w:r>
      <w:r w:rsidRPr="003644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6 </w:t>
      </w:r>
      <w:r w:rsidRPr="00364436">
        <w:rPr>
          <w:sz w:val="28"/>
          <w:szCs w:val="28"/>
        </w:rPr>
        <w:t>Устава округа</w:t>
      </w:r>
      <w:r>
        <w:rPr>
          <w:sz w:val="28"/>
          <w:szCs w:val="28"/>
        </w:rPr>
        <w:t>,</w:t>
      </w:r>
      <w:r w:rsidRPr="00364436">
        <w:rPr>
          <w:sz w:val="28"/>
          <w:szCs w:val="28"/>
        </w:rPr>
        <w:t xml:space="preserve"> будет звучать следующим образом:</w:t>
      </w:r>
    </w:p>
    <w:p w:rsidR="005B3031" w:rsidRPr="004B6897" w:rsidRDefault="005B3031" w:rsidP="005B3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B6897">
        <w:rPr>
          <w:sz w:val="28"/>
          <w:szCs w:val="28"/>
        </w:rPr>
        <w:t>организация мероприятий по охране окружающей среды в границах муниципального округа</w:t>
      </w:r>
      <w:r w:rsidRPr="0089621F">
        <w:rPr>
          <w:rFonts w:eastAsia="Calibri"/>
          <w:sz w:val="28"/>
          <w:szCs w:val="28"/>
        </w:rPr>
        <w:t xml:space="preserve">,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</w:t>
      </w:r>
      <w:r>
        <w:rPr>
          <w:sz w:val="28"/>
          <w:szCs w:val="28"/>
        </w:rPr>
        <w:t>муниципального округа».</w:t>
      </w:r>
    </w:p>
    <w:p w:rsidR="005B3031" w:rsidRPr="00B003FF" w:rsidRDefault="005B3031" w:rsidP="005B3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64436">
        <w:rPr>
          <w:sz w:val="26"/>
          <w:szCs w:val="26"/>
        </w:rPr>
        <w:t>В целях приведения в соответствие с Федеральным законом от 04.08.2023 № 469-ФЗ «</w:t>
      </w:r>
      <w:r w:rsidRPr="00364436">
        <w:rPr>
          <w:i/>
          <w:sz w:val="26"/>
          <w:szCs w:val="26"/>
        </w:rPr>
        <w:t>О внесении изменений в Федеральный закон "О природных лечебных ресурсах, лечебно-оздоровительных местностях и курортах", отдельные законодательные акты Российской Федерации и признании утратившими силу отдельных положений законодательных актов Российской Федерации»</w:t>
      </w:r>
      <w:r w:rsidRPr="00364436">
        <w:rPr>
          <w:sz w:val="26"/>
          <w:szCs w:val="26"/>
        </w:rPr>
        <w:t xml:space="preserve"> предлагается </w:t>
      </w:r>
      <w:r w:rsidRPr="00364436">
        <w:rPr>
          <w:rFonts w:eastAsia="Calibri"/>
          <w:sz w:val="28"/>
          <w:szCs w:val="28"/>
        </w:rPr>
        <w:t xml:space="preserve">в </w:t>
      </w:r>
      <w:hyperlink r:id="rId11" w:history="1">
        <w:r w:rsidRPr="00364436">
          <w:rPr>
            <w:rFonts w:eastAsia="Calibri"/>
            <w:sz w:val="28"/>
            <w:szCs w:val="28"/>
          </w:rPr>
          <w:t>пункте 3</w:t>
        </w:r>
        <w:r w:rsidRPr="00364436">
          <w:rPr>
            <w:sz w:val="28"/>
            <w:szCs w:val="28"/>
          </w:rPr>
          <w:t>6</w:t>
        </w:r>
        <w:r w:rsidRPr="00364436">
          <w:rPr>
            <w:rFonts w:eastAsia="Calibri"/>
            <w:sz w:val="28"/>
            <w:szCs w:val="28"/>
          </w:rPr>
          <w:t xml:space="preserve"> статьи 6</w:t>
        </w:r>
      </w:hyperlink>
      <w:r w:rsidRPr="00364436">
        <w:rPr>
          <w:sz w:val="28"/>
          <w:szCs w:val="28"/>
        </w:rPr>
        <w:t xml:space="preserve"> Устава округа, которая называется «</w:t>
      </w:r>
      <w:r w:rsidRPr="00364436">
        <w:rPr>
          <w:bCs/>
          <w:sz w:val="28"/>
          <w:szCs w:val="28"/>
        </w:rPr>
        <w:t xml:space="preserve">Вопросы местного значения </w:t>
      </w:r>
      <w:proofErr w:type="spellStart"/>
      <w:r w:rsidRPr="00364436">
        <w:rPr>
          <w:bCs/>
          <w:sz w:val="28"/>
          <w:szCs w:val="28"/>
        </w:rPr>
        <w:t>Яковлевского</w:t>
      </w:r>
      <w:proofErr w:type="spellEnd"/>
      <w:r w:rsidRPr="00364436">
        <w:rPr>
          <w:bCs/>
          <w:sz w:val="28"/>
          <w:szCs w:val="28"/>
        </w:rPr>
        <w:t xml:space="preserve"> муниципального округа» </w:t>
      </w:r>
      <w:r w:rsidRPr="00364436">
        <w:rPr>
          <w:rFonts w:eastAsia="Calibri"/>
          <w:sz w:val="28"/>
          <w:szCs w:val="28"/>
        </w:rPr>
        <w:t xml:space="preserve">слова </w:t>
      </w:r>
      <w:r w:rsidRPr="00364436">
        <w:rPr>
          <w:sz w:val="28"/>
          <w:szCs w:val="28"/>
        </w:rPr>
        <w:t xml:space="preserve">«создание, </w:t>
      </w:r>
      <w:r w:rsidRPr="00B003FF">
        <w:rPr>
          <w:sz w:val="28"/>
          <w:szCs w:val="28"/>
        </w:rPr>
        <w:t>развитие и</w:t>
      </w:r>
      <w:proofErr w:type="gramEnd"/>
      <w:r w:rsidRPr="00B003FF">
        <w:rPr>
          <w:sz w:val="28"/>
          <w:szCs w:val="28"/>
        </w:rPr>
        <w:t xml:space="preserve"> обеспечение охраны лечебно-оздоровительных местностей и курортов местного значения на территории муниципального округа, а также»</w:t>
      </w:r>
      <w:r w:rsidRPr="00B003FF">
        <w:rPr>
          <w:rFonts w:eastAsia="Calibri"/>
          <w:sz w:val="28"/>
          <w:szCs w:val="28"/>
        </w:rPr>
        <w:t xml:space="preserve"> исключить.</w:t>
      </w:r>
    </w:p>
    <w:p w:rsidR="005B3031" w:rsidRPr="00B003FF" w:rsidRDefault="005B3031" w:rsidP="005B3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03FF">
        <w:rPr>
          <w:sz w:val="28"/>
          <w:szCs w:val="28"/>
        </w:rPr>
        <w:t>После внесенных изменений вопрос местного значения, изложенный в пункте 36 статьи 6 Устава округа, будет звучать следующим образом: «осуществление муниципального контроля в области охраны и использования особо охраняемых природных территорий местного значения».</w:t>
      </w:r>
    </w:p>
    <w:p w:rsidR="005B3031" w:rsidRPr="00B003FF" w:rsidRDefault="005B3031" w:rsidP="005B30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003FF">
        <w:rPr>
          <w:sz w:val="28"/>
          <w:szCs w:val="28"/>
        </w:rPr>
        <w:t xml:space="preserve">Федеральный закон от 15.05.2024 № 99-ФЗ </w:t>
      </w:r>
      <w:r w:rsidRPr="00B003FF">
        <w:rPr>
          <w:i/>
          <w:sz w:val="28"/>
          <w:szCs w:val="28"/>
        </w:rPr>
        <w:t>«О внесении изменений в Федеральный закон «Об основных гарантиях избирательных прав и права на участие в референдуме граждан Российской Федерации» и отдельные законодательные акты Российской Федерации»</w:t>
      </w:r>
      <w:r w:rsidRPr="00B003FF">
        <w:rPr>
          <w:sz w:val="28"/>
          <w:szCs w:val="28"/>
        </w:rPr>
        <w:t xml:space="preserve"> установил, что </w:t>
      </w:r>
      <w:r w:rsidRPr="00B003FF">
        <w:rPr>
          <w:rFonts w:eastAsiaTheme="minorHAnsi"/>
          <w:sz w:val="28"/>
          <w:szCs w:val="28"/>
          <w:lang w:eastAsia="en-US"/>
        </w:rPr>
        <w:t xml:space="preserve">приобретение статуса иностранного агента является основанием для досрочного прекращения полномочий старосты сельского населенного </w:t>
      </w:r>
      <w:r w:rsidRPr="00B003FF">
        <w:rPr>
          <w:rFonts w:eastAsiaTheme="minorHAnsi"/>
          <w:sz w:val="28"/>
          <w:szCs w:val="28"/>
          <w:lang w:eastAsia="en-US"/>
        </w:rPr>
        <w:lastRenderedPageBreak/>
        <w:t xml:space="preserve">пункта, депутата </w:t>
      </w:r>
      <w:r>
        <w:rPr>
          <w:rFonts w:eastAsiaTheme="minorHAnsi"/>
          <w:sz w:val="28"/>
          <w:szCs w:val="28"/>
          <w:lang w:eastAsia="en-US"/>
        </w:rPr>
        <w:t xml:space="preserve">представительного органа </w:t>
      </w:r>
      <w:r w:rsidRPr="00B003FF">
        <w:rPr>
          <w:rFonts w:eastAsiaTheme="minorHAnsi"/>
          <w:sz w:val="28"/>
          <w:szCs w:val="28"/>
          <w:lang w:eastAsia="en-US"/>
        </w:rPr>
        <w:t>и главы муниципального образования.</w:t>
      </w:r>
      <w:proofErr w:type="gramEnd"/>
    </w:p>
    <w:p w:rsidR="005B3031" w:rsidRPr="00B003FF" w:rsidRDefault="005B3031" w:rsidP="005B30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03FF">
        <w:rPr>
          <w:rFonts w:eastAsiaTheme="minorHAnsi"/>
          <w:sz w:val="28"/>
          <w:szCs w:val="28"/>
          <w:lang w:eastAsia="en-US"/>
        </w:rPr>
        <w:t xml:space="preserve">Соответствующие  изменения предлагается внести в статью 19 Устава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B003FF">
        <w:rPr>
          <w:rFonts w:eastAsiaTheme="minorHAnsi"/>
          <w:sz w:val="28"/>
          <w:szCs w:val="28"/>
          <w:lang w:eastAsia="en-US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, которая называется </w:t>
      </w:r>
      <w:r w:rsidRPr="00B003FF">
        <w:rPr>
          <w:rFonts w:eastAsiaTheme="minorHAnsi"/>
          <w:sz w:val="28"/>
          <w:szCs w:val="28"/>
          <w:lang w:eastAsia="en-US"/>
        </w:rPr>
        <w:t xml:space="preserve">«Староста сельского населенного пункта», статью 33 «Досрочное прекращение полномочий депутата Думы </w:t>
      </w:r>
      <w:proofErr w:type="spellStart"/>
      <w:r w:rsidRPr="00B003FF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B003FF">
        <w:rPr>
          <w:rFonts w:eastAsiaTheme="minorHAnsi"/>
          <w:sz w:val="28"/>
          <w:szCs w:val="28"/>
          <w:lang w:eastAsia="en-US"/>
        </w:rPr>
        <w:t xml:space="preserve"> муниципального округа» и статья 39 «Удаление главы </w:t>
      </w:r>
      <w:proofErr w:type="spellStart"/>
      <w:r w:rsidRPr="00B003FF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B003FF">
        <w:rPr>
          <w:rFonts w:eastAsiaTheme="minorHAnsi"/>
          <w:sz w:val="28"/>
          <w:szCs w:val="28"/>
          <w:lang w:eastAsia="en-US"/>
        </w:rPr>
        <w:t xml:space="preserve"> муниципального округа в отставку».</w:t>
      </w:r>
    </w:p>
    <w:p w:rsidR="005B3031" w:rsidRPr="00B003FF" w:rsidRDefault="005B3031" w:rsidP="005B3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03FF">
        <w:rPr>
          <w:sz w:val="28"/>
          <w:szCs w:val="28"/>
        </w:rPr>
        <w:t>Также необходимо внести изменение в с</w:t>
      </w:r>
      <w:r w:rsidRPr="00B003FF">
        <w:rPr>
          <w:bCs/>
          <w:sz w:val="28"/>
          <w:szCs w:val="28"/>
        </w:rPr>
        <w:t>татью 40, которая называется «</w:t>
      </w:r>
      <w:r w:rsidRPr="00B003FF">
        <w:rPr>
          <w:sz w:val="28"/>
          <w:szCs w:val="28"/>
        </w:rPr>
        <w:t>Г</w:t>
      </w:r>
      <w:r w:rsidRPr="00B003FF">
        <w:rPr>
          <w:bCs/>
          <w:sz w:val="28"/>
          <w:szCs w:val="28"/>
        </w:rPr>
        <w:t xml:space="preserve">арантии осуществления полномочий депутата Думы муниципального округа, главы  муниципального округа» и дополнить, что при наличии </w:t>
      </w:r>
      <w:r w:rsidRPr="00B003FF">
        <w:rPr>
          <w:sz w:val="28"/>
          <w:szCs w:val="28"/>
        </w:rPr>
        <w:t>у депутата Думы и главы муниципального округа, осуществлявшим свои полномочия на постоянной основе, статуса иностранного агента ежемесячная доплата к страховой пенсии по старости (инвалидности) не устанавливается.</w:t>
      </w:r>
    </w:p>
    <w:p w:rsidR="005B3031" w:rsidRPr="008C2215" w:rsidRDefault="005B3031" w:rsidP="005B303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8C2215">
        <w:rPr>
          <w:sz w:val="28"/>
          <w:szCs w:val="28"/>
        </w:rPr>
        <w:t xml:space="preserve">Кроме этого, в статье 38 Устава, которая называется «Досрочное прекращение полномочий главы </w:t>
      </w:r>
      <w:proofErr w:type="spellStart"/>
      <w:r w:rsidRPr="008C2215">
        <w:rPr>
          <w:sz w:val="28"/>
          <w:szCs w:val="28"/>
        </w:rPr>
        <w:t>Яковлевского</w:t>
      </w:r>
      <w:proofErr w:type="spellEnd"/>
      <w:r w:rsidRPr="008C2215">
        <w:rPr>
          <w:sz w:val="28"/>
          <w:szCs w:val="28"/>
        </w:rPr>
        <w:t xml:space="preserve"> муниципального округа» предлагается перечень оснований, который </w:t>
      </w:r>
      <w:r>
        <w:rPr>
          <w:sz w:val="28"/>
          <w:szCs w:val="28"/>
        </w:rPr>
        <w:t xml:space="preserve">перенесен в Устав </w:t>
      </w:r>
      <w:r w:rsidRPr="008C2215">
        <w:rPr>
          <w:sz w:val="28"/>
          <w:szCs w:val="28"/>
        </w:rPr>
        <w:t xml:space="preserve">из части 6 статьи 36 Федерального закона № 131-ФЗ, в которой перечислены основания досрочного прекращения полномочий главы муниципального образования, дополнить основаниями из части 10 статьи 40 Федерального закона № 131-ФЗ, в которой перечислены основания досрочного прекращения полномочий депутатов и </w:t>
      </w:r>
      <w:r w:rsidRPr="008C2215">
        <w:rPr>
          <w:rFonts w:eastAsiaTheme="minorHAnsi"/>
          <w:bCs/>
          <w:sz w:val="28"/>
          <w:szCs w:val="28"/>
          <w:lang w:eastAsia="en-US"/>
        </w:rPr>
        <w:t>выборного</w:t>
      </w:r>
      <w:proofErr w:type="gramEnd"/>
      <w:r w:rsidRPr="008C2215">
        <w:rPr>
          <w:rFonts w:eastAsiaTheme="minorHAnsi"/>
          <w:bCs/>
          <w:sz w:val="28"/>
          <w:szCs w:val="28"/>
          <w:lang w:eastAsia="en-US"/>
        </w:rPr>
        <w:t xml:space="preserve"> должностного лица местного самоуправления, так как выборное должностное лицо – это глава муниципального</w:t>
      </w:r>
      <w:r>
        <w:rPr>
          <w:rFonts w:eastAsiaTheme="minorHAnsi"/>
          <w:bCs/>
          <w:sz w:val="28"/>
          <w:szCs w:val="28"/>
          <w:lang w:eastAsia="en-US"/>
        </w:rPr>
        <w:t xml:space="preserve"> образования, но перечни оснований отличаются.</w:t>
      </w:r>
    </w:p>
    <w:p w:rsidR="005B3031" w:rsidRPr="0012248C" w:rsidRDefault="005B3031" w:rsidP="005B30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B003FF">
        <w:rPr>
          <w:rFonts w:eastAsiaTheme="minorHAnsi"/>
          <w:sz w:val="28"/>
          <w:szCs w:val="28"/>
          <w:lang w:eastAsia="en-US"/>
        </w:rPr>
        <w:t xml:space="preserve">татью 19 Устава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B003FF">
        <w:rPr>
          <w:rFonts w:eastAsiaTheme="minorHAnsi"/>
          <w:sz w:val="28"/>
          <w:szCs w:val="28"/>
          <w:lang w:eastAsia="en-US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, которая называется </w:t>
      </w:r>
      <w:r w:rsidRPr="00B003FF">
        <w:rPr>
          <w:rFonts w:eastAsiaTheme="minorHAnsi"/>
          <w:sz w:val="28"/>
          <w:szCs w:val="28"/>
          <w:lang w:eastAsia="en-US"/>
        </w:rPr>
        <w:t>«Староста сельского населенного пункта»</w:t>
      </w:r>
      <w:r>
        <w:rPr>
          <w:rFonts w:eastAsiaTheme="minorHAnsi"/>
          <w:sz w:val="28"/>
          <w:szCs w:val="28"/>
          <w:lang w:eastAsia="en-US"/>
        </w:rPr>
        <w:t xml:space="preserve"> предлагается дополнить </w:t>
      </w:r>
      <w:r w:rsidRPr="001E4A48">
        <w:rPr>
          <w:rFonts w:eastAsiaTheme="minorHAnsi"/>
          <w:sz w:val="28"/>
          <w:szCs w:val="28"/>
          <w:lang w:eastAsia="en-US"/>
        </w:rPr>
        <w:t>частью 7</w:t>
      </w:r>
      <w:r>
        <w:rPr>
          <w:rFonts w:eastAsiaTheme="minorHAnsi"/>
          <w:sz w:val="28"/>
          <w:szCs w:val="28"/>
          <w:lang w:eastAsia="en-US"/>
        </w:rPr>
        <w:t xml:space="preserve"> о том, что порядок предоставления старостой отчета о своей деятельности устанавливается Думой муниципального округа. Эта отсылочная норма вводится для того, чтобы не «утяжелять» Устав округа порядками, а прописать порядок в другом нормативном правовом акте.</w:t>
      </w:r>
    </w:p>
    <w:p w:rsidR="005B3031" w:rsidRPr="00B003FF" w:rsidRDefault="005B3031" w:rsidP="005B3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3031" w:rsidRPr="00B003FF" w:rsidRDefault="005B3031" w:rsidP="005B3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003FF">
        <w:rPr>
          <w:sz w:val="28"/>
          <w:szCs w:val="28"/>
        </w:rPr>
        <w:t>Коррупциогенные</w:t>
      </w:r>
      <w:proofErr w:type="spellEnd"/>
      <w:r w:rsidRPr="00B003FF">
        <w:rPr>
          <w:sz w:val="28"/>
          <w:szCs w:val="28"/>
        </w:rPr>
        <w:t xml:space="preserve"> факторы в проекте решения отсутствуют.</w:t>
      </w:r>
    </w:p>
    <w:p w:rsidR="005B3031" w:rsidRPr="00B003FF" w:rsidRDefault="005B3031" w:rsidP="005B3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3031" w:rsidRPr="00B003FF" w:rsidRDefault="005B3031" w:rsidP="005B3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3031" w:rsidRPr="00B003FF" w:rsidRDefault="005B3031" w:rsidP="005B30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03FF">
        <w:rPr>
          <w:sz w:val="28"/>
          <w:szCs w:val="28"/>
        </w:rPr>
        <w:t>Разработчик проекта решения</w:t>
      </w:r>
    </w:p>
    <w:p w:rsidR="005B3031" w:rsidRDefault="005B3031" w:rsidP="005B30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03FF">
        <w:rPr>
          <w:sz w:val="28"/>
          <w:szCs w:val="28"/>
        </w:rPr>
        <w:t>начальник отдела Думы округа Игнатьева Е.А.</w:t>
      </w:r>
    </w:p>
    <w:p w:rsidR="005B3031" w:rsidRDefault="005B3031" w:rsidP="005B30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031" w:rsidRDefault="005B3031" w:rsidP="005B30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031" w:rsidRDefault="005B3031" w:rsidP="005B30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031" w:rsidRDefault="005B3031" w:rsidP="005B30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031" w:rsidRDefault="005B3031" w:rsidP="005B30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031" w:rsidRDefault="005B3031" w:rsidP="005B30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031" w:rsidRPr="00FE3D01" w:rsidRDefault="005B3031" w:rsidP="005B30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031" w:rsidRDefault="005B3031" w:rsidP="005B30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031" w:rsidRDefault="005B3031" w:rsidP="005B30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176E" w:rsidRDefault="005C176E">
      <w:bookmarkStart w:id="0" w:name="_GoBack"/>
      <w:bookmarkEnd w:id="0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31"/>
    <w:rsid w:val="000E47D8"/>
    <w:rsid w:val="00264F4A"/>
    <w:rsid w:val="00316053"/>
    <w:rsid w:val="00400249"/>
    <w:rsid w:val="0048490A"/>
    <w:rsid w:val="005B3031"/>
    <w:rsid w:val="005C176E"/>
    <w:rsid w:val="00613D83"/>
    <w:rsid w:val="0062662B"/>
    <w:rsid w:val="00795A09"/>
    <w:rsid w:val="00930BD6"/>
    <w:rsid w:val="009768BE"/>
    <w:rsid w:val="00B30047"/>
    <w:rsid w:val="00C7121A"/>
    <w:rsid w:val="00C7206F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5B30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B30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B30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B30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5B30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B30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B30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B30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2832&amp;dst=1005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72832&amp;dst=100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2832&amp;dst=101371" TargetMode="External"/><Relationship Id="rId11" Type="http://schemas.openxmlformats.org/officeDocument/2006/relationships/hyperlink" Target="https://login.consultant.ru/link/?req=doc&amp;base=LAW&amp;n=472832&amp;dst=1003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login.consultant.ru/link/?req=doc&amp;base=LAW&amp;n=472832&amp;dst=1013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6449&amp;dst=100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2024-06-25T04:40:00Z</dcterms:created>
  <dcterms:modified xsi:type="dcterms:W3CDTF">2024-06-25T04:41:00Z</dcterms:modified>
</cp:coreProperties>
</file>